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50C" w:rsidRPr="00CC650C" w:rsidRDefault="00CC650C" w:rsidP="00CC650C">
      <w:pPr>
        <w:shd w:val="clear" w:color="auto" w:fill="FFFFFF"/>
        <w:spacing w:after="30" w:line="240" w:lineRule="auto"/>
        <w:rPr>
          <w:rFonts w:eastAsia="Times New Roman" w:cs="Times New Roman"/>
          <w:color w:val="333333"/>
          <w:sz w:val="26"/>
          <w:szCs w:val="26"/>
        </w:rPr>
      </w:pPr>
      <w:r w:rsidRPr="00CC650C">
        <w:rPr>
          <w:rFonts w:eastAsia="Times New Roman" w:cs="Times New Roman"/>
          <w:color w:val="333333"/>
          <w:sz w:val="26"/>
          <w:szCs w:val="26"/>
        </w:rPr>
        <w:t>Tên thủ tục:</w:t>
      </w:r>
    </w:p>
    <w:p w:rsidR="00CC650C" w:rsidRPr="00CC650C" w:rsidRDefault="00CC650C" w:rsidP="00CC650C">
      <w:pPr>
        <w:shd w:val="clear" w:color="auto" w:fill="FFFFFF"/>
        <w:spacing w:line="240" w:lineRule="auto"/>
        <w:rPr>
          <w:rFonts w:eastAsia="Times New Roman" w:cs="Times New Roman"/>
          <w:color w:val="1E2F41"/>
          <w:sz w:val="26"/>
          <w:szCs w:val="26"/>
        </w:rPr>
      </w:pPr>
      <w:bookmarkStart w:id="0" w:name="_GoBack"/>
      <w:r w:rsidRPr="00CC650C">
        <w:rPr>
          <w:rFonts w:eastAsia="Times New Roman" w:cs="Times New Roman"/>
          <w:color w:val="1E2F41"/>
          <w:sz w:val="26"/>
          <w:szCs w:val="26"/>
        </w:rPr>
        <w:t>Thủ tục đổi Giấy chứng nhận đăng ký hoạt động của cơ sở tư vấn về phòng, chống bạo lực gia đình (thẩm quyền của Uỷ ban nhân dân cấp huyện)</w:t>
      </w:r>
    </w:p>
    <w:bookmarkEnd w:id="0"/>
    <w:p w:rsidR="00CC650C" w:rsidRPr="00CC650C" w:rsidRDefault="00CC650C" w:rsidP="00CC650C">
      <w:pPr>
        <w:shd w:val="clear" w:color="auto" w:fill="FFFFFF"/>
        <w:spacing w:after="30" w:line="240" w:lineRule="auto"/>
        <w:rPr>
          <w:rFonts w:eastAsia="Times New Roman" w:cs="Times New Roman"/>
          <w:color w:val="333333"/>
          <w:sz w:val="26"/>
          <w:szCs w:val="26"/>
        </w:rPr>
      </w:pPr>
      <w:r w:rsidRPr="00CC650C">
        <w:rPr>
          <w:rFonts w:eastAsia="Times New Roman" w:cs="Times New Roman"/>
          <w:color w:val="333333"/>
          <w:sz w:val="26"/>
          <w:szCs w:val="26"/>
        </w:rPr>
        <w:t>Cấp thực hiện:</w:t>
      </w:r>
    </w:p>
    <w:p w:rsidR="00CC650C" w:rsidRPr="00CC650C" w:rsidRDefault="00CC650C" w:rsidP="00CC650C">
      <w:pPr>
        <w:shd w:val="clear" w:color="auto" w:fill="FFFFFF"/>
        <w:spacing w:line="240" w:lineRule="auto"/>
        <w:rPr>
          <w:rFonts w:eastAsia="Times New Roman" w:cs="Times New Roman"/>
          <w:color w:val="1E2F41"/>
          <w:sz w:val="26"/>
          <w:szCs w:val="26"/>
        </w:rPr>
      </w:pPr>
      <w:r w:rsidRPr="00CC650C">
        <w:rPr>
          <w:rFonts w:eastAsia="Times New Roman" w:cs="Times New Roman"/>
          <w:color w:val="1E2F41"/>
          <w:sz w:val="26"/>
          <w:szCs w:val="26"/>
        </w:rPr>
        <w:t>Cấp Huyện</w:t>
      </w:r>
    </w:p>
    <w:p w:rsidR="00CC650C" w:rsidRPr="00CC650C" w:rsidRDefault="00CC650C" w:rsidP="00CC650C">
      <w:pPr>
        <w:shd w:val="clear" w:color="auto" w:fill="FFFFFF"/>
        <w:spacing w:after="30" w:line="240" w:lineRule="auto"/>
        <w:rPr>
          <w:rFonts w:eastAsia="Times New Roman" w:cs="Times New Roman"/>
          <w:color w:val="333333"/>
          <w:sz w:val="26"/>
          <w:szCs w:val="26"/>
        </w:rPr>
      </w:pPr>
      <w:r w:rsidRPr="00CC650C">
        <w:rPr>
          <w:rFonts w:eastAsia="Times New Roman" w:cs="Times New Roman"/>
          <w:color w:val="333333"/>
          <w:sz w:val="26"/>
          <w:szCs w:val="26"/>
        </w:rPr>
        <w:t>Loại thủ tục:</w:t>
      </w:r>
    </w:p>
    <w:p w:rsidR="00CC650C" w:rsidRPr="00CC650C" w:rsidRDefault="00CC650C" w:rsidP="00CC650C">
      <w:pPr>
        <w:shd w:val="clear" w:color="auto" w:fill="FFFFFF"/>
        <w:spacing w:line="240" w:lineRule="auto"/>
        <w:rPr>
          <w:rFonts w:eastAsia="Times New Roman" w:cs="Times New Roman"/>
          <w:color w:val="1E2F41"/>
          <w:sz w:val="26"/>
          <w:szCs w:val="26"/>
        </w:rPr>
      </w:pPr>
      <w:r w:rsidRPr="00CC650C">
        <w:rPr>
          <w:rFonts w:eastAsia="Times New Roman" w:cs="Times New Roman"/>
          <w:color w:val="1E2F41"/>
          <w:sz w:val="26"/>
          <w:szCs w:val="26"/>
        </w:rPr>
        <w:t>TTHC được luật giao quy định chi tiết</w:t>
      </w:r>
    </w:p>
    <w:p w:rsidR="00CC650C" w:rsidRPr="00CC650C" w:rsidRDefault="00CC650C" w:rsidP="00CC650C">
      <w:pPr>
        <w:shd w:val="clear" w:color="auto" w:fill="FFFFFF"/>
        <w:spacing w:after="30" w:line="240" w:lineRule="auto"/>
        <w:rPr>
          <w:rFonts w:eastAsia="Times New Roman" w:cs="Times New Roman"/>
          <w:color w:val="333333"/>
          <w:sz w:val="26"/>
          <w:szCs w:val="26"/>
        </w:rPr>
      </w:pPr>
      <w:r w:rsidRPr="00CC650C">
        <w:rPr>
          <w:rFonts w:eastAsia="Times New Roman" w:cs="Times New Roman"/>
          <w:color w:val="333333"/>
          <w:sz w:val="26"/>
          <w:szCs w:val="26"/>
        </w:rPr>
        <w:t>Lĩnh vực:</w:t>
      </w:r>
    </w:p>
    <w:p w:rsidR="00CC650C" w:rsidRPr="00CC650C" w:rsidRDefault="00CC650C" w:rsidP="00CC650C">
      <w:pPr>
        <w:shd w:val="clear" w:color="auto" w:fill="FFFFFF"/>
        <w:spacing w:line="240" w:lineRule="auto"/>
        <w:rPr>
          <w:rFonts w:eastAsia="Times New Roman" w:cs="Times New Roman"/>
          <w:color w:val="1E2F41"/>
          <w:sz w:val="26"/>
          <w:szCs w:val="26"/>
        </w:rPr>
      </w:pPr>
      <w:r w:rsidRPr="00CC650C">
        <w:rPr>
          <w:rFonts w:eastAsia="Times New Roman" w:cs="Times New Roman"/>
          <w:color w:val="1E2F41"/>
          <w:sz w:val="26"/>
          <w:szCs w:val="26"/>
        </w:rPr>
        <w:t>Gia đình</w:t>
      </w:r>
    </w:p>
    <w:p w:rsidR="00CC650C" w:rsidRPr="00CC650C" w:rsidRDefault="00CC650C" w:rsidP="00CC650C">
      <w:pPr>
        <w:shd w:val="clear" w:color="auto" w:fill="FFFFFF"/>
        <w:spacing w:after="30" w:line="240" w:lineRule="auto"/>
        <w:rPr>
          <w:rFonts w:eastAsia="Times New Roman" w:cs="Times New Roman"/>
          <w:color w:val="333333"/>
          <w:sz w:val="26"/>
          <w:szCs w:val="26"/>
        </w:rPr>
      </w:pPr>
      <w:r w:rsidRPr="00CC650C">
        <w:rPr>
          <w:rFonts w:eastAsia="Times New Roman" w:cs="Times New Roman"/>
          <w:color w:val="333333"/>
          <w:sz w:val="26"/>
          <w:szCs w:val="26"/>
        </w:rPr>
        <w:t>Trình tự thực hiện:</w:t>
      </w:r>
    </w:p>
    <w:p w:rsidR="00CC650C" w:rsidRPr="00CC650C" w:rsidRDefault="00CC650C" w:rsidP="00CC650C">
      <w:pPr>
        <w:shd w:val="clear" w:color="auto" w:fill="FFFFFF"/>
        <w:spacing w:after="0" w:line="240" w:lineRule="auto"/>
        <w:rPr>
          <w:rFonts w:eastAsia="Times New Roman" w:cs="Times New Roman"/>
          <w:color w:val="1E2F41"/>
          <w:sz w:val="26"/>
          <w:szCs w:val="26"/>
        </w:rPr>
      </w:pPr>
      <w:r w:rsidRPr="00CC650C">
        <w:rPr>
          <w:rFonts w:eastAsia="Times New Roman" w:cs="Times New Roman"/>
          <w:color w:val="1E2F41"/>
          <w:sz w:val="26"/>
          <w:szCs w:val="26"/>
        </w:rPr>
        <w:t>- Cơ sở tư vấn về phòng, chống bạo lực gia đình do các tổ chức, cá nhân trong nước thành lập đã được Uỷ ban nhân dân cấp huyện cấp Giấy chứng nhận đăng ký hoạt động nếu có thay đổi về tên gọi, địa chỉ đặt trụ sở, người đứng đầu, nội dung hoạt động thì nộp hồ sơ cho Phòng Văn hóa và Thông tin.</w:t>
      </w:r>
      <w:r w:rsidRPr="00CC650C">
        <w:rPr>
          <w:rFonts w:eastAsia="Times New Roman" w:cs="Times New Roman"/>
          <w:color w:val="1E2F41"/>
          <w:sz w:val="26"/>
          <w:szCs w:val="26"/>
        </w:rPr>
        <w:br/>
        <w:t>- Phòng Văn hóa và Thông tin tiếp nhận hồ sơ và cấp giấy biên nhận cho bên nộp hồ sơ.</w:t>
      </w:r>
      <w:r w:rsidRPr="00CC650C">
        <w:rPr>
          <w:rFonts w:eastAsia="Times New Roman" w:cs="Times New Roman"/>
          <w:color w:val="1E2F41"/>
          <w:sz w:val="26"/>
          <w:szCs w:val="26"/>
        </w:rPr>
        <w:br/>
        <w:t>- Trong thời hạn 10 ngày làm việc kể từ ngày nhận đủ hồ sơ hợp lệ, Phòng Văn hoá và Thông tin phải có kết quả thẩm định hồ sơ. Trường hợp hồ sơ chưa hợp lệ thì cơ quan tiếp nhận hồ sơ có trách nhiệm hướng dẫn cơ sở hoàn thiện hồ sơ, thời hạn có kết quả thẩm định được tính lại từ khi nhận đủ hồ sơ hợp lệ.</w:t>
      </w:r>
      <w:r w:rsidRPr="00CC650C">
        <w:rPr>
          <w:rFonts w:eastAsia="Times New Roman" w:cs="Times New Roman"/>
          <w:color w:val="1E2F41"/>
          <w:sz w:val="26"/>
          <w:szCs w:val="26"/>
        </w:rPr>
        <w:br/>
        <w:t>- Trong thời hạn 03 ngày làm việc kể từ khi có kết quả thẩm định, cơ quan thẩm định phải gửi một bộ hồ sơ và biên bản thẩm định cơ sở tư vấn về phòng, chống bạo lực gia đình tới Uỷ ban nhân dân cấp huyện.</w:t>
      </w:r>
      <w:r w:rsidRPr="00CC650C">
        <w:rPr>
          <w:rFonts w:eastAsia="Times New Roman" w:cs="Times New Roman"/>
          <w:color w:val="1E2F41"/>
          <w:sz w:val="26"/>
          <w:szCs w:val="26"/>
        </w:rPr>
        <w:br/>
        <w:t>- Trong thời hạn 07 ngày làm việc kể từ khi nhận đủ hồ sơ và biên bản thẩm định, Uỷ ban nhân dân cấp huyện có trách nhiệm đổi Giấy chứng nhận đăng ký hoạt động cho cơ sở tư vấn về phòng, chống bạo lực gia đình.</w:t>
      </w:r>
      <w:r w:rsidRPr="00CC650C">
        <w:rPr>
          <w:rFonts w:eastAsia="Times New Roman" w:cs="Times New Roman"/>
          <w:color w:val="1E2F41"/>
          <w:sz w:val="26"/>
          <w:szCs w:val="26"/>
        </w:rPr>
        <w:br/>
        <w:t>- Quy chế hoạt động sửa đổi, bổ sung của cơ sở được cơ quan cấp Giấy chứng nhận đăng ký hoạt động phê duyệt đồng thời với việc cấp Giấy chứng nhận đăng ký hoạt động cho cơ sở. Trường hợp từ chối đổi Giấy chứng nhận đăng ký hoạt động thì Uỷ ban nhân dân cấp huyện phải trả lời bằng văn bản, nêu rõ lý do.</w:t>
      </w:r>
    </w:p>
    <w:p w:rsidR="00CC650C" w:rsidRPr="00CC650C" w:rsidRDefault="00CC650C" w:rsidP="00CC650C">
      <w:pPr>
        <w:shd w:val="clear" w:color="auto" w:fill="FFFFFF"/>
        <w:spacing w:line="240" w:lineRule="auto"/>
        <w:rPr>
          <w:rFonts w:eastAsia="Times New Roman" w:cs="Times New Roman"/>
          <w:color w:val="1E2F41"/>
          <w:sz w:val="26"/>
          <w:szCs w:val="26"/>
        </w:rPr>
      </w:pPr>
    </w:p>
    <w:p w:rsidR="00CC650C" w:rsidRPr="00CC650C" w:rsidRDefault="00CC650C" w:rsidP="00CC650C">
      <w:pPr>
        <w:shd w:val="clear" w:color="auto" w:fill="FFFFFF"/>
        <w:spacing w:line="240" w:lineRule="auto"/>
        <w:rPr>
          <w:rFonts w:eastAsia="Times New Roman" w:cs="Times New Roman"/>
          <w:color w:val="333333"/>
          <w:sz w:val="26"/>
          <w:szCs w:val="26"/>
        </w:rPr>
      </w:pPr>
      <w:r w:rsidRPr="00CC650C">
        <w:rPr>
          <w:rFonts w:eastAsia="Times New Roman" w:cs="Times New Roman"/>
          <w:color w:val="333333"/>
          <w:sz w:val="26"/>
          <w:szCs w:val="26"/>
        </w:rPr>
        <w:t>Cách thức thực hiện:</w:t>
      </w:r>
    </w:p>
    <w:tbl>
      <w:tblPr>
        <w:tblW w:w="10665" w:type="dxa"/>
        <w:tblCellMar>
          <w:top w:w="15" w:type="dxa"/>
          <w:left w:w="15" w:type="dxa"/>
          <w:bottom w:w="15" w:type="dxa"/>
          <w:right w:w="15" w:type="dxa"/>
        </w:tblCellMar>
        <w:tblLook w:val="04A0" w:firstRow="1" w:lastRow="0" w:firstColumn="1" w:lastColumn="0" w:noHBand="0" w:noVBand="1"/>
      </w:tblPr>
      <w:tblGrid>
        <w:gridCol w:w="1845"/>
        <w:gridCol w:w="2385"/>
        <w:gridCol w:w="2295"/>
        <w:gridCol w:w="4140"/>
      </w:tblGrid>
      <w:tr w:rsidR="00CC650C" w:rsidRPr="00CC650C" w:rsidTr="00CC650C">
        <w:trPr>
          <w:tblHeader/>
        </w:trPr>
        <w:tc>
          <w:tcPr>
            <w:tcW w:w="1845" w:type="dxa"/>
            <w:tcBorders>
              <w:bottom w:val="single" w:sz="12" w:space="0" w:color="CE7A58"/>
            </w:tcBorders>
            <w:shd w:val="clear" w:color="auto" w:fill="auto"/>
            <w:noWrap/>
            <w:tcMar>
              <w:top w:w="150" w:type="dxa"/>
              <w:left w:w="150" w:type="dxa"/>
              <w:bottom w:w="150" w:type="dxa"/>
              <w:right w:w="150" w:type="dxa"/>
            </w:tcMar>
            <w:vAlign w:val="center"/>
            <w:hideMark/>
          </w:tcPr>
          <w:p w:rsidR="00CC650C" w:rsidRPr="00CC650C" w:rsidRDefault="00CC650C" w:rsidP="00CC650C">
            <w:pPr>
              <w:spacing w:after="0" w:line="330" w:lineRule="atLeast"/>
              <w:rPr>
                <w:rFonts w:eastAsia="Times New Roman" w:cs="Times New Roman"/>
                <w:color w:val="1E2F41"/>
                <w:sz w:val="26"/>
                <w:szCs w:val="26"/>
              </w:rPr>
            </w:pPr>
            <w:r w:rsidRPr="00CC650C">
              <w:rPr>
                <w:rFonts w:eastAsia="Times New Roman" w:cs="Times New Roman"/>
                <w:color w:val="1E2F41"/>
                <w:sz w:val="26"/>
                <w:szCs w:val="26"/>
              </w:rPr>
              <w:t>Hình thức nộp</w:t>
            </w:r>
          </w:p>
        </w:tc>
        <w:tc>
          <w:tcPr>
            <w:tcW w:w="2385" w:type="dxa"/>
            <w:tcBorders>
              <w:bottom w:val="single" w:sz="12" w:space="0" w:color="CE7A58"/>
            </w:tcBorders>
            <w:shd w:val="clear" w:color="auto" w:fill="auto"/>
            <w:noWrap/>
            <w:tcMar>
              <w:top w:w="150" w:type="dxa"/>
              <w:left w:w="150" w:type="dxa"/>
              <w:bottom w:w="150" w:type="dxa"/>
              <w:right w:w="150" w:type="dxa"/>
            </w:tcMar>
            <w:vAlign w:val="center"/>
            <w:hideMark/>
          </w:tcPr>
          <w:p w:rsidR="00CC650C" w:rsidRPr="00CC650C" w:rsidRDefault="00CC650C" w:rsidP="00CC650C">
            <w:pPr>
              <w:spacing w:after="0" w:line="330" w:lineRule="atLeast"/>
              <w:rPr>
                <w:rFonts w:eastAsia="Times New Roman" w:cs="Times New Roman"/>
                <w:color w:val="1E2F41"/>
                <w:sz w:val="26"/>
                <w:szCs w:val="26"/>
              </w:rPr>
            </w:pPr>
            <w:r w:rsidRPr="00CC650C">
              <w:rPr>
                <w:rFonts w:eastAsia="Times New Roman" w:cs="Times New Roman"/>
                <w:color w:val="1E2F41"/>
                <w:sz w:val="26"/>
                <w:szCs w:val="26"/>
              </w:rPr>
              <w:t>Thời hạn giải quyết</w:t>
            </w:r>
          </w:p>
        </w:tc>
        <w:tc>
          <w:tcPr>
            <w:tcW w:w="2295" w:type="dxa"/>
            <w:tcBorders>
              <w:bottom w:val="single" w:sz="12" w:space="0" w:color="CE7A58"/>
            </w:tcBorders>
            <w:shd w:val="clear" w:color="auto" w:fill="auto"/>
            <w:noWrap/>
            <w:tcMar>
              <w:top w:w="150" w:type="dxa"/>
              <w:left w:w="150" w:type="dxa"/>
              <w:bottom w:w="150" w:type="dxa"/>
              <w:right w:w="150" w:type="dxa"/>
            </w:tcMar>
            <w:vAlign w:val="center"/>
            <w:hideMark/>
          </w:tcPr>
          <w:p w:rsidR="00CC650C" w:rsidRPr="00CC650C" w:rsidRDefault="00CC650C" w:rsidP="00CC650C">
            <w:pPr>
              <w:spacing w:after="0" w:line="330" w:lineRule="atLeast"/>
              <w:rPr>
                <w:rFonts w:eastAsia="Times New Roman" w:cs="Times New Roman"/>
                <w:color w:val="1E2F41"/>
                <w:sz w:val="26"/>
                <w:szCs w:val="26"/>
              </w:rPr>
            </w:pPr>
            <w:r w:rsidRPr="00CC650C">
              <w:rPr>
                <w:rFonts w:eastAsia="Times New Roman" w:cs="Times New Roman"/>
                <w:color w:val="1E2F41"/>
                <w:sz w:val="26"/>
                <w:szCs w:val="26"/>
              </w:rPr>
              <w:t>Phí, lệ phí</w:t>
            </w:r>
          </w:p>
        </w:tc>
        <w:tc>
          <w:tcPr>
            <w:tcW w:w="4140" w:type="dxa"/>
            <w:tcBorders>
              <w:bottom w:val="single" w:sz="12" w:space="0" w:color="CE7A58"/>
            </w:tcBorders>
            <w:shd w:val="clear" w:color="auto" w:fill="auto"/>
            <w:noWrap/>
            <w:tcMar>
              <w:top w:w="150" w:type="dxa"/>
              <w:left w:w="150" w:type="dxa"/>
              <w:bottom w:w="150" w:type="dxa"/>
              <w:right w:w="150" w:type="dxa"/>
            </w:tcMar>
            <w:vAlign w:val="center"/>
            <w:hideMark/>
          </w:tcPr>
          <w:p w:rsidR="00CC650C" w:rsidRPr="00CC650C" w:rsidRDefault="00CC650C" w:rsidP="00CC650C">
            <w:pPr>
              <w:spacing w:after="0" w:line="330" w:lineRule="atLeast"/>
              <w:rPr>
                <w:rFonts w:eastAsia="Times New Roman" w:cs="Times New Roman"/>
                <w:color w:val="1E2F41"/>
                <w:sz w:val="26"/>
                <w:szCs w:val="26"/>
              </w:rPr>
            </w:pPr>
            <w:r w:rsidRPr="00CC650C">
              <w:rPr>
                <w:rFonts w:eastAsia="Times New Roman" w:cs="Times New Roman"/>
                <w:color w:val="1E2F41"/>
                <w:sz w:val="26"/>
                <w:szCs w:val="26"/>
              </w:rPr>
              <w:t>Mô tả</w:t>
            </w:r>
          </w:p>
        </w:tc>
      </w:tr>
      <w:tr w:rsidR="00CC650C" w:rsidRPr="00CC650C" w:rsidTr="00CC650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CC650C" w:rsidRPr="00CC650C" w:rsidRDefault="00CC650C" w:rsidP="00CC650C">
            <w:pPr>
              <w:spacing w:after="0" w:line="330" w:lineRule="atLeast"/>
              <w:rPr>
                <w:rFonts w:eastAsia="Times New Roman" w:cs="Times New Roman"/>
                <w:sz w:val="26"/>
                <w:szCs w:val="26"/>
              </w:rPr>
            </w:pPr>
            <w:r w:rsidRPr="00CC650C">
              <w:rPr>
                <w:rFonts w:eastAsia="Times New Roman" w:cs="Times New Roman"/>
                <w:sz w:val="26"/>
                <w:szCs w:val="26"/>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CC650C" w:rsidRPr="00CC650C" w:rsidRDefault="00CC650C" w:rsidP="00CC650C">
            <w:pPr>
              <w:spacing w:after="0" w:line="330" w:lineRule="atLeast"/>
              <w:rPr>
                <w:rFonts w:eastAsia="Times New Roman" w:cs="Times New Roman"/>
                <w:sz w:val="26"/>
                <w:szCs w:val="26"/>
              </w:rPr>
            </w:pPr>
            <w:r w:rsidRPr="00CC650C">
              <w:rPr>
                <w:rFonts w:eastAsia="Times New Roman" w:cs="Times New Roman"/>
                <w:sz w:val="26"/>
                <w:szCs w:val="26"/>
              </w:rPr>
              <w:t>20 Ngày làm việc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CC650C" w:rsidRPr="00CC650C" w:rsidRDefault="00CC650C" w:rsidP="00CC650C">
            <w:pPr>
              <w:spacing w:after="0" w:line="330" w:lineRule="atLeast"/>
              <w:rPr>
                <w:rFonts w:eastAsia="Times New Roman" w:cs="Times New Roman"/>
                <w:sz w:val="26"/>
                <w:szCs w:val="26"/>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CC650C" w:rsidRPr="00CC650C" w:rsidRDefault="00CC650C" w:rsidP="00CC650C">
            <w:pPr>
              <w:spacing w:after="0" w:line="330" w:lineRule="atLeast"/>
              <w:rPr>
                <w:rFonts w:eastAsia="Times New Roman" w:cs="Times New Roman"/>
                <w:sz w:val="26"/>
                <w:szCs w:val="26"/>
              </w:rPr>
            </w:pPr>
            <w:r w:rsidRPr="00CC650C">
              <w:rPr>
                <w:rFonts w:eastAsia="Times New Roman" w:cs="Times New Roman"/>
                <w:sz w:val="26"/>
                <w:szCs w:val="26"/>
              </w:rPr>
              <w:t>Thời gian thực hiện là 20 ngày làm việc kể từ ngày nhận đủ hồ sơ hợp lệ.</w:t>
            </w:r>
          </w:p>
        </w:tc>
      </w:tr>
      <w:tr w:rsidR="00CC650C" w:rsidRPr="00CC650C" w:rsidTr="00CC650C">
        <w:tc>
          <w:tcPr>
            <w:tcW w:w="0" w:type="auto"/>
            <w:tcBorders>
              <w:bottom w:val="nil"/>
            </w:tcBorders>
            <w:shd w:val="clear" w:color="auto" w:fill="auto"/>
            <w:tcMar>
              <w:top w:w="150" w:type="dxa"/>
              <w:left w:w="150" w:type="dxa"/>
              <w:bottom w:w="150" w:type="dxa"/>
              <w:right w:w="150" w:type="dxa"/>
            </w:tcMar>
            <w:vAlign w:val="center"/>
            <w:hideMark/>
          </w:tcPr>
          <w:p w:rsidR="00CC650C" w:rsidRPr="00CC650C" w:rsidRDefault="00CC650C" w:rsidP="00CC650C">
            <w:pPr>
              <w:spacing w:after="0" w:line="330" w:lineRule="atLeast"/>
              <w:rPr>
                <w:rFonts w:eastAsia="Times New Roman" w:cs="Times New Roman"/>
                <w:sz w:val="26"/>
                <w:szCs w:val="26"/>
              </w:rPr>
            </w:pPr>
            <w:r w:rsidRPr="00CC650C">
              <w:rPr>
                <w:rFonts w:eastAsia="Times New Roman" w:cs="Times New Roman"/>
                <w:sz w:val="26"/>
                <w:szCs w:val="26"/>
              </w:rPr>
              <w:lastRenderedPageBreak/>
              <w:t>Nộp qua bưu chính công ích</w:t>
            </w:r>
          </w:p>
        </w:tc>
        <w:tc>
          <w:tcPr>
            <w:tcW w:w="0" w:type="auto"/>
            <w:tcBorders>
              <w:bottom w:val="nil"/>
            </w:tcBorders>
            <w:shd w:val="clear" w:color="auto" w:fill="auto"/>
            <w:tcMar>
              <w:top w:w="150" w:type="dxa"/>
              <w:left w:w="150" w:type="dxa"/>
              <w:bottom w:w="150" w:type="dxa"/>
              <w:right w:w="150" w:type="dxa"/>
            </w:tcMar>
            <w:vAlign w:val="center"/>
            <w:hideMark/>
          </w:tcPr>
          <w:p w:rsidR="00CC650C" w:rsidRPr="00CC650C" w:rsidRDefault="00CC650C" w:rsidP="00CC650C">
            <w:pPr>
              <w:spacing w:after="0" w:line="330" w:lineRule="atLeast"/>
              <w:rPr>
                <w:rFonts w:eastAsia="Times New Roman" w:cs="Times New Roman"/>
                <w:sz w:val="26"/>
                <w:szCs w:val="26"/>
              </w:rPr>
            </w:pPr>
            <w:r w:rsidRPr="00CC650C">
              <w:rPr>
                <w:rFonts w:eastAsia="Times New Roman" w:cs="Times New Roman"/>
                <w:sz w:val="26"/>
                <w:szCs w:val="26"/>
              </w:rPr>
              <w:t>20 Ngày làm việc</w:t>
            </w:r>
          </w:p>
        </w:tc>
        <w:tc>
          <w:tcPr>
            <w:tcW w:w="0" w:type="auto"/>
            <w:tcBorders>
              <w:bottom w:val="nil"/>
            </w:tcBorders>
            <w:shd w:val="clear" w:color="auto" w:fill="auto"/>
            <w:tcMar>
              <w:top w:w="150" w:type="dxa"/>
              <w:left w:w="150" w:type="dxa"/>
              <w:bottom w:w="150" w:type="dxa"/>
              <w:right w:w="150" w:type="dxa"/>
            </w:tcMar>
            <w:vAlign w:val="center"/>
            <w:hideMark/>
          </w:tcPr>
          <w:p w:rsidR="00CC650C" w:rsidRPr="00CC650C" w:rsidRDefault="00CC650C" w:rsidP="00CC650C">
            <w:pPr>
              <w:spacing w:after="0" w:line="330" w:lineRule="atLeast"/>
              <w:rPr>
                <w:rFonts w:eastAsia="Times New Roman" w:cs="Times New Roman"/>
                <w:sz w:val="26"/>
                <w:szCs w:val="26"/>
              </w:rPr>
            </w:pPr>
          </w:p>
        </w:tc>
        <w:tc>
          <w:tcPr>
            <w:tcW w:w="0" w:type="auto"/>
            <w:tcBorders>
              <w:bottom w:val="nil"/>
            </w:tcBorders>
            <w:shd w:val="clear" w:color="auto" w:fill="auto"/>
            <w:tcMar>
              <w:top w:w="150" w:type="dxa"/>
              <w:left w:w="150" w:type="dxa"/>
              <w:bottom w:w="150" w:type="dxa"/>
              <w:right w:w="150" w:type="dxa"/>
            </w:tcMar>
            <w:vAlign w:val="center"/>
            <w:hideMark/>
          </w:tcPr>
          <w:p w:rsidR="00CC650C" w:rsidRPr="00CC650C" w:rsidRDefault="00CC650C" w:rsidP="00CC650C">
            <w:pPr>
              <w:spacing w:after="0" w:line="330" w:lineRule="atLeast"/>
              <w:rPr>
                <w:rFonts w:eastAsia="Times New Roman" w:cs="Times New Roman"/>
                <w:sz w:val="26"/>
                <w:szCs w:val="26"/>
              </w:rPr>
            </w:pPr>
            <w:r w:rsidRPr="00CC650C">
              <w:rPr>
                <w:rFonts w:eastAsia="Times New Roman" w:cs="Times New Roman"/>
                <w:sz w:val="26"/>
                <w:szCs w:val="26"/>
              </w:rPr>
              <w:t>Thời gian thực hiện là 20 ngày làm việc kể từ ngày nhận đủ hồ sơ hợp lệ.</w:t>
            </w:r>
          </w:p>
        </w:tc>
      </w:tr>
    </w:tbl>
    <w:p w:rsidR="00CC650C" w:rsidRPr="00CC650C" w:rsidRDefault="00CC650C" w:rsidP="00CC650C">
      <w:pPr>
        <w:shd w:val="clear" w:color="auto" w:fill="FFFFFF"/>
        <w:spacing w:after="30" w:line="240" w:lineRule="auto"/>
        <w:rPr>
          <w:rFonts w:eastAsia="Times New Roman" w:cs="Times New Roman"/>
          <w:color w:val="333333"/>
          <w:sz w:val="26"/>
          <w:szCs w:val="26"/>
        </w:rPr>
      </w:pPr>
      <w:r w:rsidRPr="00CC650C">
        <w:rPr>
          <w:rFonts w:eastAsia="Times New Roman" w:cs="Times New Roman"/>
          <w:color w:val="333333"/>
          <w:sz w:val="26"/>
          <w:szCs w:val="26"/>
        </w:rPr>
        <w:t>Thành phần hồ sơ:</w:t>
      </w:r>
    </w:p>
    <w:p w:rsidR="00CC650C" w:rsidRPr="00CC650C" w:rsidRDefault="00CC650C" w:rsidP="00CC650C">
      <w:pPr>
        <w:shd w:val="clear" w:color="auto" w:fill="FFFFFF"/>
        <w:spacing w:line="240" w:lineRule="auto"/>
        <w:rPr>
          <w:rFonts w:eastAsia="Times New Roman" w:cs="Times New Roman"/>
          <w:color w:val="333333"/>
          <w:sz w:val="26"/>
          <w:szCs w:val="26"/>
        </w:rPr>
      </w:pPr>
      <w:r w:rsidRPr="00CC650C">
        <w:rPr>
          <w:rFonts w:eastAsia="Times New Roman" w:cs="Times New Roman"/>
          <w:color w:val="333333"/>
          <w:sz w:val="26"/>
          <w:szCs w:val="26"/>
        </w:rPr>
        <w:t>Bao gồm</w:t>
      </w:r>
    </w:p>
    <w:tbl>
      <w:tblPr>
        <w:tblW w:w="10665" w:type="dxa"/>
        <w:tblCellMar>
          <w:top w:w="15" w:type="dxa"/>
          <w:left w:w="15" w:type="dxa"/>
          <w:bottom w:w="15" w:type="dxa"/>
          <w:right w:w="15" w:type="dxa"/>
        </w:tblCellMar>
        <w:tblLook w:val="04A0" w:firstRow="1" w:lastRow="0" w:firstColumn="1" w:lastColumn="0" w:noHBand="0" w:noVBand="1"/>
      </w:tblPr>
      <w:tblGrid>
        <w:gridCol w:w="6495"/>
        <w:gridCol w:w="2100"/>
        <w:gridCol w:w="2070"/>
      </w:tblGrid>
      <w:tr w:rsidR="00CC650C" w:rsidRPr="00CC650C" w:rsidTr="00CC650C">
        <w:trPr>
          <w:tblHeader/>
        </w:trPr>
        <w:tc>
          <w:tcPr>
            <w:tcW w:w="6495" w:type="dxa"/>
            <w:tcBorders>
              <w:bottom w:val="single" w:sz="12" w:space="0" w:color="CE7A58"/>
            </w:tcBorders>
            <w:shd w:val="clear" w:color="auto" w:fill="auto"/>
            <w:noWrap/>
            <w:tcMar>
              <w:top w:w="150" w:type="dxa"/>
              <w:left w:w="150" w:type="dxa"/>
              <w:bottom w:w="150" w:type="dxa"/>
              <w:right w:w="150" w:type="dxa"/>
            </w:tcMar>
            <w:vAlign w:val="center"/>
            <w:hideMark/>
          </w:tcPr>
          <w:p w:rsidR="00CC650C" w:rsidRPr="00CC650C" w:rsidRDefault="00CC650C" w:rsidP="00CC650C">
            <w:pPr>
              <w:spacing w:after="0" w:line="330" w:lineRule="atLeast"/>
              <w:rPr>
                <w:rFonts w:eastAsia="Times New Roman" w:cs="Times New Roman"/>
                <w:color w:val="1E2F41"/>
                <w:sz w:val="26"/>
                <w:szCs w:val="26"/>
              </w:rPr>
            </w:pPr>
            <w:r w:rsidRPr="00CC650C">
              <w:rPr>
                <w:rFonts w:eastAsia="Times New Roman" w:cs="Times New Roman"/>
                <w:color w:val="1E2F41"/>
                <w:sz w:val="26"/>
                <w:szCs w:val="26"/>
              </w:rPr>
              <w:t>Tên giấy tờ</w:t>
            </w:r>
          </w:p>
        </w:tc>
        <w:tc>
          <w:tcPr>
            <w:tcW w:w="2100" w:type="dxa"/>
            <w:tcBorders>
              <w:bottom w:val="single" w:sz="12" w:space="0" w:color="CE7A58"/>
            </w:tcBorders>
            <w:shd w:val="clear" w:color="auto" w:fill="auto"/>
            <w:noWrap/>
            <w:tcMar>
              <w:top w:w="150" w:type="dxa"/>
              <w:left w:w="150" w:type="dxa"/>
              <w:bottom w:w="150" w:type="dxa"/>
              <w:right w:w="150" w:type="dxa"/>
            </w:tcMar>
            <w:vAlign w:val="center"/>
            <w:hideMark/>
          </w:tcPr>
          <w:p w:rsidR="00CC650C" w:rsidRPr="00CC650C" w:rsidRDefault="00CC650C" w:rsidP="00CC650C">
            <w:pPr>
              <w:spacing w:after="0" w:line="330" w:lineRule="atLeast"/>
              <w:rPr>
                <w:rFonts w:eastAsia="Times New Roman" w:cs="Times New Roman"/>
                <w:color w:val="1E2F41"/>
                <w:sz w:val="26"/>
                <w:szCs w:val="26"/>
              </w:rPr>
            </w:pPr>
            <w:r w:rsidRPr="00CC650C">
              <w:rPr>
                <w:rFonts w:eastAsia="Times New Roman" w:cs="Times New Roman"/>
                <w:color w:val="1E2F41"/>
                <w:sz w:val="26"/>
                <w:szCs w:val="26"/>
              </w:rPr>
              <w:t>Mẫu đơn, tờ khai</w:t>
            </w:r>
          </w:p>
        </w:tc>
        <w:tc>
          <w:tcPr>
            <w:tcW w:w="2070" w:type="dxa"/>
            <w:tcBorders>
              <w:bottom w:val="single" w:sz="12" w:space="0" w:color="CE7A58"/>
            </w:tcBorders>
            <w:shd w:val="clear" w:color="auto" w:fill="auto"/>
            <w:noWrap/>
            <w:tcMar>
              <w:top w:w="150" w:type="dxa"/>
              <w:left w:w="150" w:type="dxa"/>
              <w:bottom w:w="150" w:type="dxa"/>
              <w:right w:w="150" w:type="dxa"/>
            </w:tcMar>
            <w:vAlign w:val="center"/>
            <w:hideMark/>
          </w:tcPr>
          <w:p w:rsidR="00CC650C" w:rsidRPr="00CC650C" w:rsidRDefault="00CC650C" w:rsidP="00CC650C">
            <w:pPr>
              <w:spacing w:after="0" w:line="330" w:lineRule="atLeast"/>
              <w:rPr>
                <w:rFonts w:eastAsia="Times New Roman" w:cs="Times New Roman"/>
                <w:color w:val="1E2F41"/>
                <w:sz w:val="26"/>
                <w:szCs w:val="26"/>
              </w:rPr>
            </w:pPr>
            <w:r w:rsidRPr="00CC650C">
              <w:rPr>
                <w:rFonts w:eastAsia="Times New Roman" w:cs="Times New Roman"/>
                <w:color w:val="1E2F41"/>
                <w:sz w:val="26"/>
                <w:szCs w:val="26"/>
              </w:rPr>
              <w:t>Số lượng</w:t>
            </w:r>
          </w:p>
        </w:tc>
      </w:tr>
      <w:tr w:rsidR="00CC650C" w:rsidRPr="00CC650C" w:rsidTr="00CC650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CC650C" w:rsidRPr="00CC650C" w:rsidRDefault="00CC650C" w:rsidP="00CC650C">
            <w:pPr>
              <w:spacing w:after="0" w:line="330" w:lineRule="atLeast"/>
              <w:jc w:val="both"/>
              <w:rPr>
                <w:rFonts w:eastAsia="Times New Roman" w:cs="Times New Roman"/>
                <w:sz w:val="26"/>
                <w:szCs w:val="26"/>
              </w:rPr>
            </w:pPr>
            <w:r w:rsidRPr="00CC650C">
              <w:rPr>
                <w:rFonts w:eastAsia="Times New Roman" w:cs="Times New Roman"/>
                <w:sz w:val="26"/>
                <w:szCs w:val="26"/>
              </w:rPr>
              <w:t>1. Đơn đề nghị đổi Giấy chứng nhận đăng ký hoạt động cơ sở tư vấn về phòng, chống bạo lực gia đình;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CC650C" w:rsidRPr="00CC650C" w:rsidRDefault="00CC650C" w:rsidP="00CC650C">
            <w:pPr>
              <w:spacing w:after="0" w:line="330" w:lineRule="atLeast"/>
              <w:rPr>
                <w:rFonts w:eastAsia="Times New Roman" w:cs="Times New Roman"/>
                <w:sz w:val="26"/>
                <w:szCs w:val="26"/>
              </w:rPr>
            </w:pPr>
            <w:r w:rsidRPr="00CC650C">
              <w:rPr>
                <w:rFonts w:eastAsia="Times New Roman" w:cs="Times New Roman"/>
                <w:color w:val="CE7A58"/>
                <w:sz w:val="26"/>
                <w:szCs w:val="26"/>
              </w:rPr>
              <w:t>mẫu đơn đổi GCN.CSTV.gia đình.huyện.docx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CC650C" w:rsidRPr="00CC650C" w:rsidRDefault="00CC650C" w:rsidP="00CC650C">
            <w:pPr>
              <w:spacing w:after="0" w:line="330" w:lineRule="atLeast"/>
              <w:rPr>
                <w:rFonts w:eastAsia="Times New Roman" w:cs="Times New Roman"/>
                <w:sz w:val="26"/>
                <w:szCs w:val="26"/>
              </w:rPr>
            </w:pPr>
            <w:r w:rsidRPr="00CC650C">
              <w:rPr>
                <w:rFonts w:eastAsia="Times New Roman" w:cs="Times New Roman"/>
                <w:sz w:val="26"/>
                <w:szCs w:val="26"/>
              </w:rPr>
              <w:t>Bản chính: 1</w:t>
            </w:r>
            <w:r w:rsidRPr="00CC650C">
              <w:rPr>
                <w:rFonts w:eastAsia="Times New Roman" w:cs="Times New Roman"/>
                <w:sz w:val="26"/>
                <w:szCs w:val="26"/>
              </w:rPr>
              <w:br/>
              <w:t>Bản sao: 0</w:t>
            </w:r>
          </w:p>
        </w:tc>
      </w:tr>
      <w:tr w:rsidR="00CC650C" w:rsidRPr="00CC650C" w:rsidTr="00CC650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CC650C" w:rsidRPr="00CC650C" w:rsidRDefault="00CC650C" w:rsidP="00CC650C">
            <w:pPr>
              <w:spacing w:after="0" w:line="330" w:lineRule="atLeast"/>
              <w:jc w:val="both"/>
              <w:rPr>
                <w:rFonts w:eastAsia="Times New Roman" w:cs="Times New Roman"/>
                <w:sz w:val="26"/>
                <w:szCs w:val="26"/>
              </w:rPr>
            </w:pPr>
            <w:r w:rsidRPr="00CC650C">
              <w:rPr>
                <w:rFonts w:eastAsia="Times New Roman" w:cs="Times New Roman"/>
                <w:sz w:val="26"/>
                <w:szCs w:val="26"/>
              </w:rPr>
              <w:t>2. Giấy chứng nhận đăng ký hoạt động đã được cấp cho cơ sở;</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CC650C" w:rsidRPr="00CC650C" w:rsidRDefault="00CC650C" w:rsidP="00CC650C">
            <w:pPr>
              <w:spacing w:after="0" w:line="330" w:lineRule="atLeast"/>
              <w:rPr>
                <w:rFonts w:eastAsia="Times New Roman" w:cs="Times New Roman"/>
                <w:sz w:val="26"/>
                <w:szCs w:val="26"/>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CC650C" w:rsidRPr="00CC650C" w:rsidRDefault="00CC650C" w:rsidP="00CC650C">
            <w:pPr>
              <w:spacing w:after="0" w:line="330" w:lineRule="atLeast"/>
              <w:rPr>
                <w:rFonts w:eastAsia="Times New Roman" w:cs="Times New Roman"/>
                <w:sz w:val="26"/>
                <w:szCs w:val="26"/>
              </w:rPr>
            </w:pPr>
            <w:r w:rsidRPr="00CC650C">
              <w:rPr>
                <w:rFonts w:eastAsia="Times New Roman" w:cs="Times New Roman"/>
                <w:sz w:val="26"/>
                <w:szCs w:val="26"/>
              </w:rPr>
              <w:t>Bản chính: 1</w:t>
            </w:r>
            <w:r w:rsidRPr="00CC650C">
              <w:rPr>
                <w:rFonts w:eastAsia="Times New Roman" w:cs="Times New Roman"/>
                <w:sz w:val="26"/>
                <w:szCs w:val="26"/>
              </w:rPr>
              <w:br/>
              <w:t>Bản sao: 0</w:t>
            </w:r>
          </w:p>
        </w:tc>
      </w:tr>
      <w:tr w:rsidR="00CC650C" w:rsidRPr="00CC650C" w:rsidTr="00CC650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CC650C" w:rsidRPr="00CC650C" w:rsidRDefault="00CC650C" w:rsidP="00CC650C">
            <w:pPr>
              <w:spacing w:after="0" w:line="330" w:lineRule="atLeast"/>
              <w:jc w:val="both"/>
              <w:rPr>
                <w:rFonts w:eastAsia="Times New Roman" w:cs="Times New Roman"/>
                <w:sz w:val="26"/>
                <w:szCs w:val="26"/>
              </w:rPr>
            </w:pPr>
            <w:r w:rsidRPr="00CC650C">
              <w:rPr>
                <w:rFonts w:eastAsia="Times New Roman" w:cs="Times New Roman"/>
                <w:sz w:val="26"/>
                <w:szCs w:val="26"/>
              </w:rPr>
              <w:t>3. Các giấy tờ liên quan đến nội dung thay đổi (tên gọi, địa chỉ, người đứng đầu, nội dung hoạt động);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CC650C" w:rsidRPr="00CC650C" w:rsidRDefault="00CC650C" w:rsidP="00CC650C">
            <w:pPr>
              <w:spacing w:after="0" w:line="330" w:lineRule="atLeast"/>
              <w:rPr>
                <w:rFonts w:eastAsia="Times New Roman" w:cs="Times New Roman"/>
                <w:sz w:val="26"/>
                <w:szCs w:val="26"/>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CC650C" w:rsidRPr="00CC650C" w:rsidRDefault="00CC650C" w:rsidP="00CC650C">
            <w:pPr>
              <w:spacing w:after="0" w:line="330" w:lineRule="atLeast"/>
              <w:rPr>
                <w:rFonts w:eastAsia="Times New Roman" w:cs="Times New Roman"/>
                <w:sz w:val="26"/>
                <w:szCs w:val="26"/>
              </w:rPr>
            </w:pPr>
            <w:r w:rsidRPr="00CC650C">
              <w:rPr>
                <w:rFonts w:eastAsia="Times New Roman" w:cs="Times New Roman"/>
                <w:sz w:val="26"/>
                <w:szCs w:val="26"/>
              </w:rPr>
              <w:t>Bản chính: 1</w:t>
            </w:r>
            <w:r w:rsidRPr="00CC650C">
              <w:rPr>
                <w:rFonts w:eastAsia="Times New Roman" w:cs="Times New Roman"/>
                <w:sz w:val="26"/>
                <w:szCs w:val="26"/>
              </w:rPr>
              <w:br/>
              <w:t>Bản sao: 0</w:t>
            </w:r>
          </w:p>
        </w:tc>
      </w:tr>
      <w:tr w:rsidR="00CC650C" w:rsidRPr="00CC650C" w:rsidTr="00CC650C">
        <w:tc>
          <w:tcPr>
            <w:tcW w:w="0" w:type="auto"/>
            <w:tcBorders>
              <w:bottom w:val="nil"/>
            </w:tcBorders>
            <w:shd w:val="clear" w:color="auto" w:fill="auto"/>
            <w:tcMar>
              <w:top w:w="150" w:type="dxa"/>
              <w:left w:w="150" w:type="dxa"/>
              <w:bottom w:w="150" w:type="dxa"/>
              <w:right w:w="150" w:type="dxa"/>
            </w:tcMar>
            <w:vAlign w:val="center"/>
            <w:hideMark/>
          </w:tcPr>
          <w:p w:rsidR="00CC650C" w:rsidRPr="00CC650C" w:rsidRDefault="00CC650C" w:rsidP="00CC650C">
            <w:pPr>
              <w:spacing w:after="0" w:line="330" w:lineRule="atLeast"/>
              <w:jc w:val="both"/>
              <w:rPr>
                <w:rFonts w:eastAsia="Times New Roman" w:cs="Times New Roman"/>
                <w:sz w:val="26"/>
                <w:szCs w:val="26"/>
              </w:rPr>
            </w:pPr>
            <w:r w:rsidRPr="00CC650C">
              <w:rPr>
                <w:rFonts w:eastAsia="Times New Roman" w:cs="Times New Roman"/>
                <w:sz w:val="26"/>
                <w:szCs w:val="26"/>
              </w:rPr>
              <w:t>4. Dự thảo Quy chế hoạt động sửa đổi, bổ sung của cơ sở tư vấn về phòng, chống bạo lực gia đình (nếu có sửa đổi, bổ sung).</w:t>
            </w:r>
          </w:p>
        </w:tc>
        <w:tc>
          <w:tcPr>
            <w:tcW w:w="0" w:type="auto"/>
            <w:tcBorders>
              <w:bottom w:val="nil"/>
            </w:tcBorders>
            <w:shd w:val="clear" w:color="auto" w:fill="auto"/>
            <w:tcMar>
              <w:top w:w="150" w:type="dxa"/>
              <w:left w:w="150" w:type="dxa"/>
              <w:bottom w:w="150" w:type="dxa"/>
              <w:right w:w="150" w:type="dxa"/>
            </w:tcMar>
            <w:vAlign w:val="center"/>
            <w:hideMark/>
          </w:tcPr>
          <w:p w:rsidR="00CC650C" w:rsidRPr="00CC650C" w:rsidRDefault="00CC650C" w:rsidP="00CC650C">
            <w:pPr>
              <w:spacing w:after="0" w:line="330" w:lineRule="atLeast"/>
              <w:rPr>
                <w:rFonts w:eastAsia="Times New Roman" w:cs="Times New Roman"/>
                <w:sz w:val="26"/>
                <w:szCs w:val="26"/>
              </w:rPr>
            </w:pPr>
          </w:p>
        </w:tc>
        <w:tc>
          <w:tcPr>
            <w:tcW w:w="0" w:type="auto"/>
            <w:tcBorders>
              <w:bottom w:val="nil"/>
            </w:tcBorders>
            <w:shd w:val="clear" w:color="auto" w:fill="auto"/>
            <w:tcMar>
              <w:top w:w="150" w:type="dxa"/>
              <w:left w:w="150" w:type="dxa"/>
              <w:bottom w:w="150" w:type="dxa"/>
              <w:right w:w="150" w:type="dxa"/>
            </w:tcMar>
            <w:vAlign w:val="center"/>
            <w:hideMark/>
          </w:tcPr>
          <w:p w:rsidR="00CC650C" w:rsidRPr="00CC650C" w:rsidRDefault="00CC650C" w:rsidP="00CC650C">
            <w:pPr>
              <w:spacing w:after="0" w:line="330" w:lineRule="atLeast"/>
              <w:rPr>
                <w:rFonts w:eastAsia="Times New Roman" w:cs="Times New Roman"/>
                <w:sz w:val="26"/>
                <w:szCs w:val="26"/>
              </w:rPr>
            </w:pPr>
            <w:r w:rsidRPr="00CC650C">
              <w:rPr>
                <w:rFonts w:eastAsia="Times New Roman" w:cs="Times New Roman"/>
                <w:sz w:val="26"/>
                <w:szCs w:val="26"/>
              </w:rPr>
              <w:t>Bản chính: 1</w:t>
            </w:r>
            <w:r w:rsidRPr="00CC650C">
              <w:rPr>
                <w:rFonts w:eastAsia="Times New Roman" w:cs="Times New Roman"/>
                <w:sz w:val="26"/>
                <w:szCs w:val="26"/>
              </w:rPr>
              <w:br/>
              <w:t>Bản sao: 0</w:t>
            </w:r>
          </w:p>
        </w:tc>
      </w:tr>
    </w:tbl>
    <w:p w:rsidR="00CC650C" w:rsidRPr="00CC650C" w:rsidRDefault="00CC650C" w:rsidP="00CC650C">
      <w:pPr>
        <w:shd w:val="clear" w:color="auto" w:fill="FFFFFF"/>
        <w:spacing w:line="240" w:lineRule="auto"/>
        <w:rPr>
          <w:rFonts w:eastAsia="Times New Roman" w:cs="Times New Roman"/>
          <w:color w:val="1E2F41"/>
          <w:sz w:val="26"/>
          <w:szCs w:val="26"/>
        </w:rPr>
      </w:pPr>
    </w:p>
    <w:p w:rsidR="00CC650C" w:rsidRPr="00CC650C" w:rsidRDefault="00CC650C" w:rsidP="00CC650C">
      <w:pPr>
        <w:shd w:val="clear" w:color="auto" w:fill="FFFFFF"/>
        <w:spacing w:after="30" w:line="240" w:lineRule="auto"/>
        <w:rPr>
          <w:rFonts w:eastAsia="Times New Roman" w:cs="Times New Roman"/>
          <w:color w:val="333333"/>
          <w:sz w:val="26"/>
          <w:szCs w:val="26"/>
        </w:rPr>
      </w:pPr>
      <w:r w:rsidRPr="00CC650C">
        <w:rPr>
          <w:rFonts w:eastAsia="Times New Roman" w:cs="Times New Roman"/>
          <w:color w:val="333333"/>
          <w:sz w:val="26"/>
          <w:szCs w:val="26"/>
        </w:rPr>
        <w:t>Đối tượng thực hiện:</w:t>
      </w:r>
    </w:p>
    <w:p w:rsidR="00CC650C" w:rsidRPr="00CC650C" w:rsidRDefault="00CC650C" w:rsidP="00CC650C">
      <w:pPr>
        <w:shd w:val="clear" w:color="auto" w:fill="FFFFFF"/>
        <w:spacing w:line="240" w:lineRule="auto"/>
        <w:rPr>
          <w:rFonts w:eastAsia="Times New Roman" w:cs="Times New Roman"/>
          <w:color w:val="1E2F41"/>
          <w:sz w:val="26"/>
          <w:szCs w:val="26"/>
        </w:rPr>
      </w:pPr>
      <w:r w:rsidRPr="00CC650C">
        <w:rPr>
          <w:rFonts w:eastAsia="Times New Roman" w:cs="Times New Roman"/>
          <w:color w:val="1E2F41"/>
          <w:sz w:val="26"/>
          <w:szCs w:val="26"/>
        </w:rPr>
        <w:t>Công dân Việt Nam, Tổ chức (không bao gồm doanh nghiệp, HTX)</w:t>
      </w:r>
    </w:p>
    <w:p w:rsidR="00CC650C" w:rsidRPr="00CC650C" w:rsidRDefault="00CC650C" w:rsidP="00CC650C">
      <w:pPr>
        <w:shd w:val="clear" w:color="auto" w:fill="FFFFFF"/>
        <w:spacing w:after="30" w:line="240" w:lineRule="auto"/>
        <w:rPr>
          <w:rFonts w:eastAsia="Times New Roman" w:cs="Times New Roman"/>
          <w:color w:val="333333"/>
          <w:sz w:val="26"/>
          <w:szCs w:val="26"/>
        </w:rPr>
      </w:pPr>
      <w:r w:rsidRPr="00CC650C">
        <w:rPr>
          <w:rFonts w:eastAsia="Times New Roman" w:cs="Times New Roman"/>
          <w:color w:val="333333"/>
          <w:sz w:val="26"/>
          <w:szCs w:val="26"/>
        </w:rPr>
        <w:t>Cơ quan thực hiện:</w:t>
      </w:r>
    </w:p>
    <w:p w:rsidR="00CC650C" w:rsidRPr="00CC650C" w:rsidRDefault="00CC650C" w:rsidP="00CC650C">
      <w:pPr>
        <w:shd w:val="clear" w:color="auto" w:fill="FFFFFF"/>
        <w:spacing w:line="240" w:lineRule="auto"/>
        <w:rPr>
          <w:rFonts w:eastAsia="Times New Roman" w:cs="Times New Roman"/>
          <w:color w:val="1E2F41"/>
          <w:sz w:val="26"/>
          <w:szCs w:val="26"/>
        </w:rPr>
      </w:pPr>
      <w:r w:rsidRPr="00CC650C">
        <w:rPr>
          <w:rFonts w:eastAsia="Times New Roman" w:cs="Times New Roman"/>
          <w:color w:val="1E2F41"/>
          <w:sz w:val="26"/>
          <w:szCs w:val="26"/>
        </w:rPr>
        <w:t>Phòng Văn hóa và Thông tin</w:t>
      </w:r>
    </w:p>
    <w:p w:rsidR="00CC650C" w:rsidRPr="00CC650C" w:rsidRDefault="00CC650C" w:rsidP="00CC650C">
      <w:pPr>
        <w:shd w:val="clear" w:color="auto" w:fill="FFFFFF"/>
        <w:spacing w:after="30" w:line="240" w:lineRule="auto"/>
        <w:rPr>
          <w:rFonts w:eastAsia="Times New Roman" w:cs="Times New Roman"/>
          <w:color w:val="333333"/>
          <w:sz w:val="26"/>
          <w:szCs w:val="26"/>
        </w:rPr>
      </w:pPr>
      <w:r w:rsidRPr="00CC650C">
        <w:rPr>
          <w:rFonts w:eastAsia="Times New Roman" w:cs="Times New Roman"/>
          <w:color w:val="333333"/>
          <w:sz w:val="26"/>
          <w:szCs w:val="26"/>
        </w:rPr>
        <w:t>Cơ quan có thẩm quyền:</w:t>
      </w:r>
    </w:p>
    <w:p w:rsidR="00CC650C" w:rsidRPr="00CC650C" w:rsidRDefault="00CC650C" w:rsidP="00CC650C">
      <w:pPr>
        <w:shd w:val="clear" w:color="auto" w:fill="FFFFFF"/>
        <w:spacing w:line="240" w:lineRule="auto"/>
        <w:rPr>
          <w:rFonts w:eastAsia="Times New Roman" w:cs="Times New Roman"/>
          <w:color w:val="1E2F41"/>
          <w:sz w:val="26"/>
          <w:szCs w:val="26"/>
        </w:rPr>
      </w:pPr>
      <w:r w:rsidRPr="00CC650C">
        <w:rPr>
          <w:rFonts w:eastAsia="Times New Roman" w:cs="Times New Roman"/>
          <w:color w:val="1E2F41"/>
          <w:sz w:val="26"/>
          <w:szCs w:val="26"/>
        </w:rPr>
        <w:t>Ủy ban nhân dân cấp Huyện</w:t>
      </w:r>
    </w:p>
    <w:p w:rsidR="00CC650C" w:rsidRPr="00CC650C" w:rsidRDefault="00CC650C" w:rsidP="00CC650C">
      <w:pPr>
        <w:shd w:val="clear" w:color="auto" w:fill="FFFFFF"/>
        <w:spacing w:after="30" w:line="240" w:lineRule="auto"/>
        <w:rPr>
          <w:rFonts w:eastAsia="Times New Roman" w:cs="Times New Roman"/>
          <w:color w:val="333333"/>
          <w:sz w:val="26"/>
          <w:szCs w:val="26"/>
        </w:rPr>
      </w:pPr>
      <w:r w:rsidRPr="00CC650C">
        <w:rPr>
          <w:rFonts w:eastAsia="Times New Roman" w:cs="Times New Roman"/>
          <w:color w:val="333333"/>
          <w:sz w:val="26"/>
          <w:szCs w:val="26"/>
        </w:rPr>
        <w:t>Địa chỉ tiếp nhận HS:</w:t>
      </w:r>
    </w:p>
    <w:p w:rsidR="00CC650C" w:rsidRPr="00CC650C" w:rsidRDefault="00CC650C" w:rsidP="00CC650C">
      <w:pPr>
        <w:shd w:val="clear" w:color="auto" w:fill="FFFFFF"/>
        <w:spacing w:line="240" w:lineRule="auto"/>
        <w:rPr>
          <w:rFonts w:eastAsia="Times New Roman" w:cs="Times New Roman"/>
          <w:color w:val="1E2F41"/>
          <w:sz w:val="26"/>
          <w:szCs w:val="26"/>
        </w:rPr>
      </w:pPr>
      <w:r w:rsidRPr="00CC650C">
        <w:rPr>
          <w:rFonts w:eastAsia="Times New Roman" w:cs="Times New Roman"/>
          <w:color w:val="1E2F41"/>
          <w:sz w:val="26"/>
          <w:szCs w:val="26"/>
        </w:rPr>
        <w:t>Không có thông tin</w:t>
      </w:r>
    </w:p>
    <w:p w:rsidR="00CC650C" w:rsidRPr="00CC650C" w:rsidRDefault="00CC650C" w:rsidP="00CC650C">
      <w:pPr>
        <w:shd w:val="clear" w:color="auto" w:fill="FFFFFF"/>
        <w:spacing w:after="30" w:line="240" w:lineRule="auto"/>
        <w:rPr>
          <w:rFonts w:eastAsia="Times New Roman" w:cs="Times New Roman"/>
          <w:color w:val="333333"/>
          <w:sz w:val="26"/>
          <w:szCs w:val="26"/>
        </w:rPr>
      </w:pPr>
      <w:r w:rsidRPr="00CC650C">
        <w:rPr>
          <w:rFonts w:eastAsia="Times New Roman" w:cs="Times New Roman"/>
          <w:color w:val="333333"/>
          <w:sz w:val="26"/>
          <w:szCs w:val="26"/>
        </w:rPr>
        <w:t>Cơ quan được ủy quyền:</w:t>
      </w:r>
    </w:p>
    <w:p w:rsidR="00CC650C" w:rsidRPr="00CC650C" w:rsidRDefault="00CC650C" w:rsidP="00CC650C">
      <w:pPr>
        <w:shd w:val="clear" w:color="auto" w:fill="FFFFFF"/>
        <w:spacing w:line="240" w:lineRule="auto"/>
        <w:rPr>
          <w:rFonts w:eastAsia="Times New Roman" w:cs="Times New Roman"/>
          <w:color w:val="1E2F41"/>
          <w:sz w:val="26"/>
          <w:szCs w:val="26"/>
        </w:rPr>
      </w:pPr>
      <w:r w:rsidRPr="00CC650C">
        <w:rPr>
          <w:rFonts w:eastAsia="Times New Roman" w:cs="Times New Roman"/>
          <w:color w:val="1E2F41"/>
          <w:sz w:val="26"/>
          <w:szCs w:val="26"/>
        </w:rPr>
        <w:t>Không có thông tin</w:t>
      </w:r>
    </w:p>
    <w:p w:rsidR="00CC650C" w:rsidRPr="00CC650C" w:rsidRDefault="00CC650C" w:rsidP="00CC650C">
      <w:pPr>
        <w:shd w:val="clear" w:color="auto" w:fill="FFFFFF"/>
        <w:spacing w:after="30" w:line="240" w:lineRule="auto"/>
        <w:rPr>
          <w:rFonts w:eastAsia="Times New Roman" w:cs="Times New Roman"/>
          <w:color w:val="333333"/>
          <w:sz w:val="26"/>
          <w:szCs w:val="26"/>
        </w:rPr>
      </w:pPr>
      <w:r w:rsidRPr="00CC650C">
        <w:rPr>
          <w:rFonts w:eastAsia="Times New Roman" w:cs="Times New Roman"/>
          <w:color w:val="333333"/>
          <w:sz w:val="26"/>
          <w:szCs w:val="26"/>
        </w:rPr>
        <w:t>Cơ quan phối hợp:</w:t>
      </w:r>
    </w:p>
    <w:p w:rsidR="00CC650C" w:rsidRPr="00CC650C" w:rsidRDefault="00CC650C" w:rsidP="00CC650C">
      <w:pPr>
        <w:shd w:val="clear" w:color="auto" w:fill="FFFFFF"/>
        <w:spacing w:line="240" w:lineRule="auto"/>
        <w:rPr>
          <w:rFonts w:eastAsia="Times New Roman" w:cs="Times New Roman"/>
          <w:color w:val="1E2F41"/>
          <w:sz w:val="26"/>
          <w:szCs w:val="26"/>
        </w:rPr>
      </w:pPr>
      <w:r w:rsidRPr="00CC650C">
        <w:rPr>
          <w:rFonts w:eastAsia="Times New Roman" w:cs="Times New Roman"/>
          <w:color w:val="1E2F41"/>
          <w:sz w:val="26"/>
          <w:szCs w:val="26"/>
        </w:rPr>
        <w:lastRenderedPageBreak/>
        <w:t>Không có thông tin</w:t>
      </w:r>
    </w:p>
    <w:p w:rsidR="00CC650C" w:rsidRPr="00CC650C" w:rsidRDefault="00CC650C" w:rsidP="00CC650C">
      <w:pPr>
        <w:shd w:val="clear" w:color="auto" w:fill="FFFFFF"/>
        <w:spacing w:after="30" w:line="240" w:lineRule="auto"/>
        <w:rPr>
          <w:rFonts w:eastAsia="Times New Roman" w:cs="Times New Roman"/>
          <w:color w:val="333333"/>
          <w:sz w:val="26"/>
          <w:szCs w:val="26"/>
        </w:rPr>
      </w:pPr>
      <w:r w:rsidRPr="00CC650C">
        <w:rPr>
          <w:rFonts w:eastAsia="Times New Roman" w:cs="Times New Roman"/>
          <w:color w:val="333333"/>
          <w:sz w:val="26"/>
          <w:szCs w:val="26"/>
        </w:rPr>
        <w:t>Kết quả thực hiện:</w:t>
      </w:r>
    </w:p>
    <w:p w:rsidR="00CC650C" w:rsidRPr="00CC650C" w:rsidRDefault="00CC650C" w:rsidP="00CC650C">
      <w:pPr>
        <w:shd w:val="clear" w:color="auto" w:fill="FFFFFF"/>
        <w:spacing w:line="240" w:lineRule="auto"/>
        <w:rPr>
          <w:rFonts w:eastAsia="Times New Roman" w:cs="Times New Roman"/>
          <w:color w:val="1E2F41"/>
          <w:sz w:val="26"/>
          <w:szCs w:val="26"/>
        </w:rPr>
      </w:pPr>
      <w:r w:rsidRPr="00CC650C">
        <w:rPr>
          <w:rFonts w:eastAsia="Times New Roman" w:cs="Times New Roman"/>
          <w:color w:val="1E2F41"/>
          <w:sz w:val="26"/>
          <w:szCs w:val="26"/>
        </w:rPr>
        <w:t>Giấy chứng nhận đăng ký hoạt động cho cơ sở tư vấn về phòng, chống bạo lực gia đình; Quy chế hoạt động sửa đổi, bổ sung của cơ sở được Ủy ban nhân dân cấp huyện phê duyệt (trường hợp có sửa đổi, bổ sung)</w:t>
      </w:r>
    </w:p>
    <w:p w:rsidR="00CC650C" w:rsidRPr="00CC650C" w:rsidRDefault="00CC650C" w:rsidP="00CC650C">
      <w:pPr>
        <w:shd w:val="clear" w:color="auto" w:fill="FFFFFF"/>
        <w:spacing w:line="240" w:lineRule="auto"/>
        <w:rPr>
          <w:rFonts w:eastAsia="Times New Roman" w:cs="Times New Roman"/>
          <w:color w:val="333333"/>
          <w:sz w:val="26"/>
          <w:szCs w:val="26"/>
        </w:rPr>
      </w:pPr>
      <w:r w:rsidRPr="00CC650C">
        <w:rPr>
          <w:rFonts w:eastAsia="Times New Roman" w:cs="Times New Roman"/>
          <w:color w:val="333333"/>
          <w:sz w:val="26"/>
          <w:szCs w:val="26"/>
        </w:rPr>
        <w:t>Căn cứ pháp lý:</w:t>
      </w:r>
    </w:p>
    <w:tbl>
      <w:tblPr>
        <w:tblW w:w="10665" w:type="dxa"/>
        <w:tblCellMar>
          <w:top w:w="15" w:type="dxa"/>
          <w:left w:w="15" w:type="dxa"/>
          <w:bottom w:w="15" w:type="dxa"/>
          <w:right w:w="15" w:type="dxa"/>
        </w:tblCellMar>
        <w:tblLook w:val="04A0" w:firstRow="1" w:lastRow="0" w:firstColumn="1" w:lastColumn="0" w:noHBand="0" w:noVBand="1"/>
      </w:tblPr>
      <w:tblGrid>
        <w:gridCol w:w="2085"/>
        <w:gridCol w:w="4035"/>
        <w:gridCol w:w="1965"/>
        <w:gridCol w:w="2580"/>
      </w:tblGrid>
      <w:tr w:rsidR="00CC650C" w:rsidRPr="00CC650C" w:rsidTr="00CC650C">
        <w:trPr>
          <w:tblHeader/>
        </w:trPr>
        <w:tc>
          <w:tcPr>
            <w:tcW w:w="2085" w:type="dxa"/>
            <w:tcBorders>
              <w:bottom w:val="single" w:sz="12" w:space="0" w:color="CE7A58"/>
            </w:tcBorders>
            <w:shd w:val="clear" w:color="auto" w:fill="auto"/>
            <w:noWrap/>
            <w:tcMar>
              <w:top w:w="150" w:type="dxa"/>
              <w:left w:w="150" w:type="dxa"/>
              <w:bottom w:w="150" w:type="dxa"/>
              <w:right w:w="150" w:type="dxa"/>
            </w:tcMar>
            <w:vAlign w:val="center"/>
            <w:hideMark/>
          </w:tcPr>
          <w:p w:rsidR="00CC650C" w:rsidRPr="00CC650C" w:rsidRDefault="00CC650C" w:rsidP="00CC650C">
            <w:pPr>
              <w:spacing w:after="0" w:line="330" w:lineRule="atLeast"/>
              <w:rPr>
                <w:rFonts w:eastAsia="Times New Roman" w:cs="Times New Roman"/>
                <w:color w:val="1E2F41"/>
                <w:sz w:val="26"/>
                <w:szCs w:val="26"/>
              </w:rPr>
            </w:pPr>
            <w:r w:rsidRPr="00CC650C">
              <w:rPr>
                <w:rFonts w:eastAsia="Times New Roman" w:cs="Times New Roman"/>
                <w:color w:val="1E2F41"/>
                <w:sz w:val="26"/>
                <w:szCs w:val="26"/>
              </w:rPr>
              <w:t>Số ký hiệu</w:t>
            </w:r>
          </w:p>
        </w:tc>
        <w:tc>
          <w:tcPr>
            <w:tcW w:w="4035" w:type="dxa"/>
            <w:tcBorders>
              <w:bottom w:val="single" w:sz="12" w:space="0" w:color="CE7A58"/>
            </w:tcBorders>
            <w:shd w:val="clear" w:color="auto" w:fill="auto"/>
            <w:noWrap/>
            <w:tcMar>
              <w:top w:w="150" w:type="dxa"/>
              <w:left w:w="150" w:type="dxa"/>
              <w:bottom w:w="150" w:type="dxa"/>
              <w:right w:w="150" w:type="dxa"/>
            </w:tcMar>
            <w:vAlign w:val="center"/>
            <w:hideMark/>
          </w:tcPr>
          <w:p w:rsidR="00CC650C" w:rsidRPr="00CC650C" w:rsidRDefault="00CC650C" w:rsidP="00CC650C">
            <w:pPr>
              <w:spacing w:after="0" w:line="330" w:lineRule="atLeast"/>
              <w:rPr>
                <w:rFonts w:eastAsia="Times New Roman" w:cs="Times New Roman"/>
                <w:color w:val="1E2F41"/>
                <w:sz w:val="26"/>
                <w:szCs w:val="26"/>
              </w:rPr>
            </w:pPr>
            <w:r w:rsidRPr="00CC650C">
              <w:rPr>
                <w:rFonts w:eastAsia="Times New Roman" w:cs="Times New Roman"/>
                <w:color w:val="1E2F41"/>
                <w:sz w:val="26"/>
                <w:szCs w:val="26"/>
              </w:rPr>
              <w:t>Trích yếu</w:t>
            </w:r>
          </w:p>
        </w:tc>
        <w:tc>
          <w:tcPr>
            <w:tcW w:w="1965" w:type="dxa"/>
            <w:tcBorders>
              <w:bottom w:val="single" w:sz="12" w:space="0" w:color="CE7A58"/>
            </w:tcBorders>
            <w:shd w:val="clear" w:color="auto" w:fill="auto"/>
            <w:noWrap/>
            <w:tcMar>
              <w:top w:w="150" w:type="dxa"/>
              <w:left w:w="150" w:type="dxa"/>
              <w:bottom w:w="150" w:type="dxa"/>
              <w:right w:w="150" w:type="dxa"/>
            </w:tcMar>
            <w:vAlign w:val="center"/>
            <w:hideMark/>
          </w:tcPr>
          <w:p w:rsidR="00CC650C" w:rsidRPr="00CC650C" w:rsidRDefault="00CC650C" w:rsidP="00CC650C">
            <w:pPr>
              <w:spacing w:after="0" w:line="330" w:lineRule="atLeast"/>
              <w:rPr>
                <w:rFonts w:eastAsia="Times New Roman" w:cs="Times New Roman"/>
                <w:color w:val="1E2F41"/>
                <w:sz w:val="26"/>
                <w:szCs w:val="26"/>
              </w:rPr>
            </w:pPr>
            <w:r w:rsidRPr="00CC650C">
              <w:rPr>
                <w:rFonts w:eastAsia="Times New Roman" w:cs="Times New Roman"/>
                <w:color w:val="1E2F41"/>
                <w:sz w:val="26"/>
                <w:szCs w:val="26"/>
              </w:rPr>
              <w:t>Ngày ban hành</w:t>
            </w:r>
          </w:p>
        </w:tc>
        <w:tc>
          <w:tcPr>
            <w:tcW w:w="2580" w:type="dxa"/>
            <w:tcBorders>
              <w:bottom w:val="single" w:sz="12" w:space="0" w:color="CE7A58"/>
            </w:tcBorders>
            <w:shd w:val="clear" w:color="auto" w:fill="auto"/>
            <w:noWrap/>
            <w:tcMar>
              <w:top w:w="150" w:type="dxa"/>
              <w:left w:w="150" w:type="dxa"/>
              <w:bottom w:w="150" w:type="dxa"/>
              <w:right w:w="150" w:type="dxa"/>
            </w:tcMar>
            <w:vAlign w:val="center"/>
            <w:hideMark/>
          </w:tcPr>
          <w:p w:rsidR="00CC650C" w:rsidRPr="00CC650C" w:rsidRDefault="00CC650C" w:rsidP="00CC650C">
            <w:pPr>
              <w:spacing w:after="0" w:line="330" w:lineRule="atLeast"/>
              <w:rPr>
                <w:rFonts w:eastAsia="Times New Roman" w:cs="Times New Roman"/>
                <w:color w:val="1E2F41"/>
                <w:sz w:val="26"/>
                <w:szCs w:val="26"/>
              </w:rPr>
            </w:pPr>
            <w:r w:rsidRPr="00CC650C">
              <w:rPr>
                <w:rFonts w:eastAsia="Times New Roman" w:cs="Times New Roman"/>
                <w:color w:val="1E2F41"/>
                <w:sz w:val="26"/>
                <w:szCs w:val="26"/>
              </w:rPr>
              <w:t>Cơ quan ban hành</w:t>
            </w:r>
          </w:p>
        </w:tc>
      </w:tr>
      <w:tr w:rsidR="00CC650C" w:rsidRPr="00CC650C" w:rsidTr="00CC650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CC650C" w:rsidRPr="00CC650C" w:rsidRDefault="00CC650C" w:rsidP="00CC650C">
            <w:pPr>
              <w:spacing w:after="0" w:line="330" w:lineRule="atLeast"/>
              <w:rPr>
                <w:rFonts w:eastAsia="Times New Roman" w:cs="Times New Roman"/>
                <w:sz w:val="26"/>
                <w:szCs w:val="26"/>
              </w:rPr>
            </w:pPr>
            <w:r w:rsidRPr="00CC650C">
              <w:rPr>
                <w:rFonts w:eastAsia="Times New Roman" w:cs="Times New Roman"/>
                <w:sz w:val="26"/>
                <w:szCs w:val="26"/>
              </w:rPr>
              <w:t>02/2007/QH12</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CC650C" w:rsidRPr="00CC650C" w:rsidRDefault="00CC650C" w:rsidP="00CC650C">
            <w:pPr>
              <w:spacing w:after="0" w:line="330" w:lineRule="atLeast"/>
              <w:rPr>
                <w:rFonts w:eastAsia="Times New Roman" w:cs="Times New Roman"/>
                <w:sz w:val="26"/>
                <w:szCs w:val="26"/>
              </w:rPr>
            </w:pPr>
            <w:r w:rsidRPr="00CC650C">
              <w:rPr>
                <w:rFonts w:eastAsia="Times New Roman" w:cs="Times New Roman"/>
                <w:sz w:val="26"/>
                <w:szCs w:val="26"/>
              </w:rPr>
              <w:t>Phòng, chống bạo lực gia đình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CC650C" w:rsidRPr="00CC650C" w:rsidRDefault="00CC650C" w:rsidP="00CC650C">
            <w:pPr>
              <w:spacing w:after="0" w:line="330" w:lineRule="atLeast"/>
              <w:rPr>
                <w:rFonts w:eastAsia="Times New Roman" w:cs="Times New Roman"/>
                <w:sz w:val="26"/>
                <w:szCs w:val="26"/>
              </w:rPr>
            </w:pPr>
            <w:r w:rsidRPr="00CC650C">
              <w:rPr>
                <w:rFonts w:eastAsia="Times New Roman" w:cs="Times New Roman"/>
                <w:sz w:val="26"/>
                <w:szCs w:val="26"/>
              </w:rPr>
              <w:t>21-11-2007</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CC650C" w:rsidRPr="00CC650C" w:rsidRDefault="00CC650C" w:rsidP="00CC650C">
            <w:pPr>
              <w:spacing w:after="0" w:line="330" w:lineRule="atLeast"/>
              <w:rPr>
                <w:rFonts w:eastAsia="Times New Roman" w:cs="Times New Roman"/>
                <w:sz w:val="26"/>
                <w:szCs w:val="26"/>
              </w:rPr>
            </w:pPr>
            <w:r w:rsidRPr="00CC650C">
              <w:rPr>
                <w:rFonts w:eastAsia="Times New Roman" w:cs="Times New Roman"/>
                <w:sz w:val="26"/>
                <w:szCs w:val="26"/>
              </w:rPr>
              <w:t>Quốc Hội</w:t>
            </w:r>
          </w:p>
        </w:tc>
      </w:tr>
      <w:tr w:rsidR="00CC650C" w:rsidRPr="00CC650C" w:rsidTr="00CC650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CC650C" w:rsidRPr="00CC650C" w:rsidRDefault="00CC650C" w:rsidP="00CC650C">
            <w:pPr>
              <w:spacing w:after="0" w:line="330" w:lineRule="atLeast"/>
              <w:rPr>
                <w:rFonts w:eastAsia="Times New Roman" w:cs="Times New Roman"/>
                <w:sz w:val="26"/>
                <w:szCs w:val="26"/>
              </w:rPr>
            </w:pPr>
            <w:r w:rsidRPr="00CC650C">
              <w:rPr>
                <w:rFonts w:eastAsia="Times New Roman" w:cs="Times New Roman"/>
                <w:sz w:val="26"/>
                <w:szCs w:val="26"/>
              </w:rPr>
              <w:t>08/2009/NĐ-CP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CC650C" w:rsidRPr="00CC650C" w:rsidRDefault="00CC650C" w:rsidP="00CC650C">
            <w:pPr>
              <w:spacing w:after="0" w:line="330" w:lineRule="atLeast"/>
              <w:rPr>
                <w:rFonts w:eastAsia="Times New Roman" w:cs="Times New Roman"/>
                <w:sz w:val="26"/>
                <w:szCs w:val="26"/>
              </w:rPr>
            </w:pPr>
            <w:r w:rsidRPr="00CC650C">
              <w:rPr>
                <w:rFonts w:eastAsia="Times New Roman" w:cs="Times New Roman"/>
                <w:sz w:val="26"/>
                <w:szCs w:val="26"/>
              </w:rPr>
              <w:t>Quy định chi tiết và hướng dẫn thi hành một số điều của Luật Phòng, chống bạo lực gia đình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CC650C" w:rsidRPr="00CC650C" w:rsidRDefault="00CC650C" w:rsidP="00CC650C">
            <w:pPr>
              <w:spacing w:after="0" w:line="330" w:lineRule="atLeast"/>
              <w:rPr>
                <w:rFonts w:eastAsia="Times New Roman" w:cs="Times New Roman"/>
                <w:sz w:val="26"/>
                <w:szCs w:val="26"/>
              </w:rPr>
            </w:pPr>
            <w:r w:rsidRPr="00CC650C">
              <w:rPr>
                <w:rFonts w:eastAsia="Times New Roman" w:cs="Times New Roman"/>
                <w:sz w:val="26"/>
                <w:szCs w:val="26"/>
              </w:rPr>
              <w:t>04-02-2009</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CC650C" w:rsidRPr="00CC650C" w:rsidRDefault="00CC650C" w:rsidP="00CC650C">
            <w:pPr>
              <w:spacing w:after="0" w:line="330" w:lineRule="atLeast"/>
              <w:rPr>
                <w:rFonts w:eastAsia="Times New Roman" w:cs="Times New Roman"/>
                <w:sz w:val="26"/>
                <w:szCs w:val="26"/>
              </w:rPr>
            </w:pPr>
            <w:r w:rsidRPr="00CC650C">
              <w:rPr>
                <w:rFonts w:eastAsia="Times New Roman" w:cs="Times New Roman"/>
                <w:sz w:val="26"/>
                <w:szCs w:val="26"/>
              </w:rPr>
              <w:t>Chính phủ</w:t>
            </w:r>
          </w:p>
        </w:tc>
      </w:tr>
      <w:tr w:rsidR="00CC650C" w:rsidRPr="00CC650C" w:rsidTr="00CC650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CC650C" w:rsidRPr="00CC650C" w:rsidRDefault="00CC650C" w:rsidP="00CC650C">
            <w:pPr>
              <w:spacing w:after="0" w:line="330" w:lineRule="atLeast"/>
              <w:rPr>
                <w:rFonts w:eastAsia="Times New Roman" w:cs="Times New Roman"/>
                <w:sz w:val="26"/>
                <w:szCs w:val="26"/>
              </w:rPr>
            </w:pPr>
            <w:r w:rsidRPr="00CC650C">
              <w:rPr>
                <w:rFonts w:eastAsia="Times New Roman" w:cs="Times New Roman"/>
                <w:sz w:val="26"/>
                <w:szCs w:val="26"/>
              </w:rPr>
              <w:t>02/2010/TT-BVHTTDL</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CC650C" w:rsidRPr="00CC650C" w:rsidRDefault="00CC650C" w:rsidP="00CC650C">
            <w:pPr>
              <w:spacing w:after="0" w:line="330" w:lineRule="atLeast"/>
              <w:rPr>
                <w:rFonts w:eastAsia="Times New Roman" w:cs="Times New Roman"/>
                <w:sz w:val="26"/>
                <w:szCs w:val="26"/>
              </w:rPr>
            </w:pPr>
            <w:r w:rsidRPr="00CC650C">
              <w:rPr>
                <w:rFonts w:eastAsia="Times New Roman" w:cs="Times New Roman"/>
                <w:sz w:val="26"/>
                <w:szCs w:val="26"/>
              </w:rPr>
              <w:t>Quy định chi tiết về thủ tục đăng ký hoạt động, giải thể cơ sở hỗ trợ nạn nhân bạo lực gia đình; cơ sở tư vấn về phòng, chống bạo lực gia đình; tiêu chuẩn của nhân viên tư vấn; cấp thẻ nhân viên tư vấn, chứng nhận nghiệp vụ chăm sóc, tư vấn và tập huấn phòng, chống bạo lực gia đình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CC650C" w:rsidRPr="00CC650C" w:rsidRDefault="00CC650C" w:rsidP="00CC650C">
            <w:pPr>
              <w:spacing w:after="0" w:line="330" w:lineRule="atLeast"/>
              <w:rPr>
                <w:rFonts w:eastAsia="Times New Roman" w:cs="Times New Roman"/>
                <w:sz w:val="26"/>
                <w:szCs w:val="26"/>
              </w:rPr>
            </w:pPr>
            <w:r w:rsidRPr="00CC650C">
              <w:rPr>
                <w:rFonts w:eastAsia="Times New Roman" w:cs="Times New Roman"/>
                <w:sz w:val="26"/>
                <w:szCs w:val="26"/>
              </w:rPr>
              <w:t>16-03-2010</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CC650C" w:rsidRPr="00CC650C" w:rsidRDefault="00CC650C" w:rsidP="00CC650C">
            <w:pPr>
              <w:spacing w:after="0" w:line="330" w:lineRule="atLeast"/>
              <w:rPr>
                <w:rFonts w:eastAsia="Times New Roman" w:cs="Times New Roman"/>
                <w:sz w:val="26"/>
                <w:szCs w:val="26"/>
              </w:rPr>
            </w:pPr>
            <w:r w:rsidRPr="00CC650C">
              <w:rPr>
                <w:rFonts w:eastAsia="Times New Roman" w:cs="Times New Roman"/>
                <w:sz w:val="26"/>
                <w:szCs w:val="26"/>
              </w:rPr>
              <w:t>Bộ Văn hóa, Thể thao và Du lịch</w:t>
            </w:r>
          </w:p>
        </w:tc>
      </w:tr>
      <w:tr w:rsidR="00CC650C" w:rsidRPr="00CC650C" w:rsidTr="00CC650C">
        <w:tc>
          <w:tcPr>
            <w:tcW w:w="0" w:type="auto"/>
            <w:tcBorders>
              <w:bottom w:val="nil"/>
            </w:tcBorders>
            <w:shd w:val="clear" w:color="auto" w:fill="auto"/>
            <w:tcMar>
              <w:top w:w="150" w:type="dxa"/>
              <w:left w:w="150" w:type="dxa"/>
              <w:bottom w:w="150" w:type="dxa"/>
              <w:right w:w="150" w:type="dxa"/>
            </w:tcMar>
            <w:vAlign w:val="center"/>
            <w:hideMark/>
          </w:tcPr>
          <w:p w:rsidR="00CC650C" w:rsidRPr="00CC650C" w:rsidRDefault="00CC650C" w:rsidP="00CC650C">
            <w:pPr>
              <w:spacing w:after="0" w:line="330" w:lineRule="atLeast"/>
              <w:rPr>
                <w:rFonts w:eastAsia="Times New Roman" w:cs="Times New Roman"/>
                <w:sz w:val="26"/>
                <w:szCs w:val="26"/>
              </w:rPr>
            </w:pPr>
            <w:r w:rsidRPr="00CC650C">
              <w:rPr>
                <w:rFonts w:eastAsia="Times New Roman" w:cs="Times New Roman"/>
                <w:sz w:val="26"/>
                <w:szCs w:val="26"/>
              </w:rPr>
              <w:t>23/2014/TT-BVHTTDL</w:t>
            </w:r>
          </w:p>
        </w:tc>
        <w:tc>
          <w:tcPr>
            <w:tcW w:w="0" w:type="auto"/>
            <w:tcBorders>
              <w:bottom w:val="nil"/>
            </w:tcBorders>
            <w:shd w:val="clear" w:color="auto" w:fill="auto"/>
            <w:tcMar>
              <w:top w:w="150" w:type="dxa"/>
              <w:left w:w="150" w:type="dxa"/>
              <w:bottom w:w="150" w:type="dxa"/>
              <w:right w:w="150" w:type="dxa"/>
            </w:tcMar>
            <w:vAlign w:val="center"/>
            <w:hideMark/>
          </w:tcPr>
          <w:p w:rsidR="00CC650C" w:rsidRPr="00CC650C" w:rsidRDefault="00CC650C" w:rsidP="00CC650C">
            <w:pPr>
              <w:spacing w:after="0" w:line="330" w:lineRule="atLeast"/>
              <w:rPr>
                <w:rFonts w:eastAsia="Times New Roman" w:cs="Times New Roman"/>
                <w:sz w:val="26"/>
                <w:szCs w:val="26"/>
              </w:rPr>
            </w:pPr>
            <w:r w:rsidRPr="00CC650C">
              <w:rPr>
                <w:rFonts w:eastAsia="Times New Roman" w:cs="Times New Roman"/>
                <w:sz w:val="26"/>
                <w:szCs w:val="26"/>
              </w:rPr>
              <w:t>Thông tư 23/2014/TT-BVHTTDL sửa đổi Thông tư 02/2010/TT-BVHTTDL</w:t>
            </w:r>
          </w:p>
        </w:tc>
        <w:tc>
          <w:tcPr>
            <w:tcW w:w="0" w:type="auto"/>
            <w:tcBorders>
              <w:bottom w:val="nil"/>
            </w:tcBorders>
            <w:shd w:val="clear" w:color="auto" w:fill="auto"/>
            <w:tcMar>
              <w:top w:w="150" w:type="dxa"/>
              <w:left w:w="150" w:type="dxa"/>
              <w:bottom w:w="150" w:type="dxa"/>
              <w:right w:w="150" w:type="dxa"/>
            </w:tcMar>
            <w:vAlign w:val="center"/>
            <w:hideMark/>
          </w:tcPr>
          <w:p w:rsidR="00CC650C" w:rsidRPr="00CC650C" w:rsidRDefault="00CC650C" w:rsidP="00CC650C">
            <w:pPr>
              <w:spacing w:after="0" w:line="330" w:lineRule="atLeast"/>
              <w:rPr>
                <w:rFonts w:eastAsia="Times New Roman" w:cs="Times New Roman"/>
                <w:sz w:val="26"/>
                <w:szCs w:val="26"/>
              </w:rPr>
            </w:pPr>
            <w:r w:rsidRPr="00CC650C">
              <w:rPr>
                <w:rFonts w:eastAsia="Times New Roman" w:cs="Times New Roman"/>
                <w:sz w:val="26"/>
                <w:szCs w:val="26"/>
              </w:rPr>
              <w:t>20-02-2015</w:t>
            </w:r>
          </w:p>
        </w:tc>
        <w:tc>
          <w:tcPr>
            <w:tcW w:w="0" w:type="auto"/>
            <w:tcBorders>
              <w:bottom w:val="nil"/>
            </w:tcBorders>
            <w:shd w:val="clear" w:color="auto" w:fill="auto"/>
            <w:tcMar>
              <w:top w:w="150" w:type="dxa"/>
              <w:left w:w="150" w:type="dxa"/>
              <w:bottom w:w="150" w:type="dxa"/>
              <w:right w:w="150" w:type="dxa"/>
            </w:tcMar>
            <w:vAlign w:val="center"/>
            <w:hideMark/>
          </w:tcPr>
          <w:p w:rsidR="00CC650C" w:rsidRPr="00CC650C" w:rsidRDefault="00CC650C" w:rsidP="00CC650C">
            <w:pPr>
              <w:spacing w:after="0" w:line="330" w:lineRule="atLeast"/>
              <w:rPr>
                <w:rFonts w:eastAsia="Times New Roman" w:cs="Times New Roman"/>
                <w:sz w:val="26"/>
                <w:szCs w:val="26"/>
              </w:rPr>
            </w:pPr>
            <w:r w:rsidRPr="00CC650C">
              <w:rPr>
                <w:rFonts w:eastAsia="Times New Roman" w:cs="Times New Roman"/>
                <w:sz w:val="26"/>
                <w:szCs w:val="26"/>
              </w:rPr>
              <w:t>Bộ Văn hóa, Thể thao và Du lịch</w:t>
            </w:r>
          </w:p>
        </w:tc>
      </w:tr>
    </w:tbl>
    <w:p w:rsidR="00CC650C" w:rsidRPr="00CC650C" w:rsidRDefault="00CC650C" w:rsidP="00CC650C">
      <w:pPr>
        <w:shd w:val="clear" w:color="auto" w:fill="FFFFFF"/>
        <w:spacing w:after="30" w:line="240" w:lineRule="auto"/>
        <w:rPr>
          <w:rFonts w:eastAsia="Times New Roman" w:cs="Times New Roman"/>
          <w:color w:val="333333"/>
          <w:sz w:val="26"/>
          <w:szCs w:val="26"/>
        </w:rPr>
      </w:pPr>
      <w:r w:rsidRPr="00CC650C">
        <w:rPr>
          <w:rFonts w:eastAsia="Times New Roman" w:cs="Times New Roman"/>
          <w:color w:val="333333"/>
          <w:sz w:val="26"/>
          <w:szCs w:val="26"/>
        </w:rPr>
        <w:t>Yêu cầu, điều kiện thực hiện:</w:t>
      </w:r>
    </w:p>
    <w:p w:rsidR="00CC650C" w:rsidRPr="00CC650C" w:rsidRDefault="00CC650C" w:rsidP="00CC650C">
      <w:pPr>
        <w:shd w:val="clear" w:color="auto" w:fill="FFFFFF"/>
        <w:spacing w:line="240" w:lineRule="auto"/>
        <w:rPr>
          <w:rFonts w:eastAsia="Times New Roman" w:cs="Times New Roman"/>
          <w:color w:val="1E2F41"/>
          <w:sz w:val="26"/>
          <w:szCs w:val="26"/>
        </w:rPr>
      </w:pPr>
      <w:r w:rsidRPr="00CC650C">
        <w:rPr>
          <w:rFonts w:eastAsia="Times New Roman" w:cs="Times New Roman"/>
          <w:color w:val="1E2F41"/>
          <w:sz w:val="26"/>
          <w:szCs w:val="26"/>
        </w:rPr>
        <w:t>Không có thông tin</w:t>
      </w:r>
    </w:p>
    <w:p w:rsidR="00CC650C" w:rsidRPr="00CC650C" w:rsidRDefault="00CC650C" w:rsidP="00CC650C">
      <w:pPr>
        <w:shd w:val="clear" w:color="auto" w:fill="FFFFFF"/>
        <w:spacing w:after="30" w:line="240" w:lineRule="auto"/>
        <w:rPr>
          <w:rFonts w:eastAsia="Times New Roman" w:cs="Times New Roman"/>
          <w:color w:val="333333"/>
          <w:sz w:val="26"/>
          <w:szCs w:val="26"/>
        </w:rPr>
      </w:pPr>
      <w:r w:rsidRPr="00CC650C">
        <w:rPr>
          <w:rFonts w:eastAsia="Times New Roman" w:cs="Times New Roman"/>
          <w:color w:val="333333"/>
          <w:sz w:val="26"/>
          <w:szCs w:val="26"/>
        </w:rPr>
        <w:t>Từ khóa:</w:t>
      </w:r>
    </w:p>
    <w:p w:rsidR="00CC650C" w:rsidRPr="00CC650C" w:rsidRDefault="00CC650C" w:rsidP="00CC650C">
      <w:pPr>
        <w:shd w:val="clear" w:color="auto" w:fill="FFFFFF"/>
        <w:spacing w:line="240" w:lineRule="auto"/>
        <w:rPr>
          <w:rFonts w:eastAsia="Times New Roman" w:cs="Times New Roman"/>
          <w:color w:val="1E2F41"/>
          <w:sz w:val="26"/>
          <w:szCs w:val="26"/>
        </w:rPr>
      </w:pPr>
      <w:r w:rsidRPr="00CC650C">
        <w:rPr>
          <w:rFonts w:eastAsia="Times New Roman" w:cs="Times New Roman"/>
          <w:color w:val="1E2F41"/>
          <w:sz w:val="26"/>
          <w:szCs w:val="26"/>
        </w:rPr>
        <w:t>Không có thông tin</w:t>
      </w:r>
    </w:p>
    <w:p w:rsidR="00CC650C" w:rsidRPr="00CC650C" w:rsidRDefault="00CC650C" w:rsidP="00CC650C">
      <w:pPr>
        <w:shd w:val="clear" w:color="auto" w:fill="FFFFFF"/>
        <w:spacing w:after="30" w:line="240" w:lineRule="auto"/>
        <w:rPr>
          <w:rFonts w:eastAsia="Times New Roman" w:cs="Times New Roman"/>
          <w:color w:val="333333"/>
          <w:sz w:val="26"/>
          <w:szCs w:val="26"/>
        </w:rPr>
      </w:pPr>
      <w:r w:rsidRPr="00CC650C">
        <w:rPr>
          <w:rFonts w:eastAsia="Times New Roman" w:cs="Times New Roman"/>
          <w:color w:val="333333"/>
          <w:sz w:val="26"/>
          <w:szCs w:val="26"/>
        </w:rPr>
        <w:t>Mô tả:</w:t>
      </w:r>
    </w:p>
    <w:p w:rsidR="00CC650C" w:rsidRPr="00CC650C" w:rsidRDefault="00CC650C" w:rsidP="00CC650C">
      <w:pPr>
        <w:shd w:val="clear" w:color="auto" w:fill="FFFFFF"/>
        <w:spacing w:line="240" w:lineRule="auto"/>
        <w:rPr>
          <w:rFonts w:eastAsia="Times New Roman" w:cs="Times New Roman"/>
          <w:color w:val="1E2F41"/>
          <w:sz w:val="26"/>
          <w:szCs w:val="26"/>
        </w:rPr>
      </w:pPr>
      <w:r w:rsidRPr="00CC650C">
        <w:rPr>
          <w:rFonts w:eastAsia="Times New Roman" w:cs="Times New Roman"/>
          <w:color w:val="1E2F41"/>
          <w:sz w:val="26"/>
          <w:szCs w:val="26"/>
        </w:rPr>
        <w:t>Không có thông tin</w:t>
      </w:r>
    </w:p>
    <w:p w:rsidR="003E268A" w:rsidRPr="00CC650C" w:rsidRDefault="003E268A">
      <w:pPr>
        <w:rPr>
          <w:rFonts w:cs="Times New Roman"/>
          <w:sz w:val="26"/>
          <w:szCs w:val="26"/>
        </w:rPr>
      </w:pPr>
    </w:p>
    <w:sectPr w:rsidR="003E268A" w:rsidRPr="00CC65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50C"/>
    <w:rsid w:val="003E268A"/>
    <w:rsid w:val="00CC650C"/>
    <w:rsid w:val="00F01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nk">
    <w:name w:val="link"/>
    <w:basedOn w:val="DefaultParagraphFont"/>
    <w:rsid w:val="00CC65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nk">
    <w:name w:val="link"/>
    <w:basedOn w:val="DefaultParagraphFont"/>
    <w:rsid w:val="00CC65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410504">
      <w:bodyDiv w:val="1"/>
      <w:marLeft w:val="0"/>
      <w:marRight w:val="0"/>
      <w:marTop w:val="0"/>
      <w:marBottom w:val="0"/>
      <w:divBdr>
        <w:top w:val="none" w:sz="0" w:space="0" w:color="auto"/>
        <w:left w:val="none" w:sz="0" w:space="0" w:color="auto"/>
        <w:bottom w:val="none" w:sz="0" w:space="0" w:color="auto"/>
        <w:right w:val="none" w:sz="0" w:space="0" w:color="auto"/>
      </w:divBdr>
      <w:divsChild>
        <w:div w:id="1837261078">
          <w:marLeft w:val="-225"/>
          <w:marRight w:val="-225"/>
          <w:marTop w:val="0"/>
          <w:marBottom w:val="300"/>
          <w:divBdr>
            <w:top w:val="none" w:sz="0" w:space="0" w:color="auto"/>
            <w:left w:val="none" w:sz="0" w:space="0" w:color="auto"/>
            <w:bottom w:val="none" w:sz="0" w:space="0" w:color="auto"/>
            <w:right w:val="none" w:sz="0" w:space="0" w:color="auto"/>
          </w:divBdr>
          <w:divsChild>
            <w:div w:id="55055604">
              <w:marLeft w:val="0"/>
              <w:marRight w:val="0"/>
              <w:marTop w:val="0"/>
              <w:marBottom w:val="30"/>
              <w:divBdr>
                <w:top w:val="none" w:sz="0" w:space="0" w:color="auto"/>
                <w:left w:val="none" w:sz="0" w:space="0" w:color="auto"/>
                <w:bottom w:val="none" w:sz="0" w:space="0" w:color="auto"/>
                <w:right w:val="none" w:sz="0" w:space="0" w:color="auto"/>
              </w:divBdr>
            </w:div>
            <w:div w:id="1846362713">
              <w:marLeft w:val="0"/>
              <w:marRight w:val="0"/>
              <w:marTop w:val="0"/>
              <w:marBottom w:val="0"/>
              <w:divBdr>
                <w:top w:val="none" w:sz="0" w:space="0" w:color="auto"/>
                <w:left w:val="none" w:sz="0" w:space="0" w:color="auto"/>
                <w:bottom w:val="none" w:sz="0" w:space="0" w:color="auto"/>
                <w:right w:val="none" w:sz="0" w:space="0" w:color="auto"/>
              </w:divBdr>
            </w:div>
          </w:divsChild>
        </w:div>
        <w:div w:id="1330253215">
          <w:marLeft w:val="-225"/>
          <w:marRight w:val="-225"/>
          <w:marTop w:val="0"/>
          <w:marBottom w:val="300"/>
          <w:divBdr>
            <w:top w:val="none" w:sz="0" w:space="0" w:color="auto"/>
            <w:left w:val="none" w:sz="0" w:space="0" w:color="auto"/>
            <w:bottom w:val="none" w:sz="0" w:space="0" w:color="auto"/>
            <w:right w:val="none" w:sz="0" w:space="0" w:color="auto"/>
          </w:divBdr>
          <w:divsChild>
            <w:div w:id="881677125">
              <w:marLeft w:val="0"/>
              <w:marRight w:val="0"/>
              <w:marTop w:val="0"/>
              <w:marBottom w:val="30"/>
              <w:divBdr>
                <w:top w:val="none" w:sz="0" w:space="0" w:color="auto"/>
                <w:left w:val="none" w:sz="0" w:space="0" w:color="auto"/>
                <w:bottom w:val="none" w:sz="0" w:space="0" w:color="auto"/>
                <w:right w:val="none" w:sz="0" w:space="0" w:color="auto"/>
              </w:divBdr>
            </w:div>
            <w:div w:id="268465602">
              <w:marLeft w:val="0"/>
              <w:marRight w:val="0"/>
              <w:marTop w:val="0"/>
              <w:marBottom w:val="0"/>
              <w:divBdr>
                <w:top w:val="none" w:sz="0" w:space="0" w:color="auto"/>
                <w:left w:val="none" w:sz="0" w:space="0" w:color="auto"/>
                <w:bottom w:val="none" w:sz="0" w:space="0" w:color="auto"/>
                <w:right w:val="none" w:sz="0" w:space="0" w:color="auto"/>
              </w:divBdr>
            </w:div>
          </w:divsChild>
        </w:div>
        <w:div w:id="736319856">
          <w:marLeft w:val="-225"/>
          <w:marRight w:val="-225"/>
          <w:marTop w:val="0"/>
          <w:marBottom w:val="300"/>
          <w:divBdr>
            <w:top w:val="none" w:sz="0" w:space="0" w:color="auto"/>
            <w:left w:val="none" w:sz="0" w:space="0" w:color="auto"/>
            <w:bottom w:val="none" w:sz="0" w:space="0" w:color="auto"/>
            <w:right w:val="none" w:sz="0" w:space="0" w:color="auto"/>
          </w:divBdr>
          <w:divsChild>
            <w:div w:id="577784986">
              <w:marLeft w:val="0"/>
              <w:marRight w:val="0"/>
              <w:marTop w:val="0"/>
              <w:marBottom w:val="30"/>
              <w:divBdr>
                <w:top w:val="none" w:sz="0" w:space="0" w:color="auto"/>
                <w:left w:val="none" w:sz="0" w:space="0" w:color="auto"/>
                <w:bottom w:val="none" w:sz="0" w:space="0" w:color="auto"/>
                <w:right w:val="none" w:sz="0" w:space="0" w:color="auto"/>
              </w:divBdr>
            </w:div>
            <w:div w:id="1283077238">
              <w:marLeft w:val="0"/>
              <w:marRight w:val="0"/>
              <w:marTop w:val="0"/>
              <w:marBottom w:val="0"/>
              <w:divBdr>
                <w:top w:val="none" w:sz="0" w:space="0" w:color="auto"/>
                <w:left w:val="none" w:sz="0" w:space="0" w:color="auto"/>
                <w:bottom w:val="none" w:sz="0" w:space="0" w:color="auto"/>
                <w:right w:val="none" w:sz="0" w:space="0" w:color="auto"/>
              </w:divBdr>
            </w:div>
          </w:divsChild>
        </w:div>
        <w:div w:id="1837838741">
          <w:marLeft w:val="-225"/>
          <w:marRight w:val="-225"/>
          <w:marTop w:val="0"/>
          <w:marBottom w:val="300"/>
          <w:divBdr>
            <w:top w:val="none" w:sz="0" w:space="0" w:color="auto"/>
            <w:left w:val="none" w:sz="0" w:space="0" w:color="auto"/>
            <w:bottom w:val="none" w:sz="0" w:space="0" w:color="auto"/>
            <w:right w:val="none" w:sz="0" w:space="0" w:color="auto"/>
          </w:divBdr>
          <w:divsChild>
            <w:div w:id="1302074847">
              <w:marLeft w:val="0"/>
              <w:marRight w:val="0"/>
              <w:marTop w:val="0"/>
              <w:marBottom w:val="30"/>
              <w:divBdr>
                <w:top w:val="none" w:sz="0" w:space="0" w:color="auto"/>
                <w:left w:val="none" w:sz="0" w:space="0" w:color="auto"/>
                <w:bottom w:val="none" w:sz="0" w:space="0" w:color="auto"/>
                <w:right w:val="none" w:sz="0" w:space="0" w:color="auto"/>
              </w:divBdr>
            </w:div>
            <w:div w:id="335881605">
              <w:marLeft w:val="0"/>
              <w:marRight w:val="0"/>
              <w:marTop w:val="0"/>
              <w:marBottom w:val="0"/>
              <w:divBdr>
                <w:top w:val="none" w:sz="0" w:space="0" w:color="auto"/>
                <w:left w:val="none" w:sz="0" w:space="0" w:color="auto"/>
                <w:bottom w:val="none" w:sz="0" w:space="0" w:color="auto"/>
                <w:right w:val="none" w:sz="0" w:space="0" w:color="auto"/>
              </w:divBdr>
            </w:div>
          </w:divsChild>
        </w:div>
        <w:div w:id="1440906469">
          <w:marLeft w:val="-225"/>
          <w:marRight w:val="-225"/>
          <w:marTop w:val="0"/>
          <w:marBottom w:val="300"/>
          <w:divBdr>
            <w:top w:val="none" w:sz="0" w:space="0" w:color="auto"/>
            <w:left w:val="none" w:sz="0" w:space="0" w:color="auto"/>
            <w:bottom w:val="none" w:sz="0" w:space="0" w:color="auto"/>
            <w:right w:val="none" w:sz="0" w:space="0" w:color="auto"/>
          </w:divBdr>
          <w:divsChild>
            <w:div w:id="1063869496">
              <w:marLeft w:val="0"/>
              <w:marRight w:val="0"/>
              <w:marTop w:val="0"/>
              <w:marBottom w:val="30"/>
              <w:divBdr>
                <w:top w:val="none" w:sz="0" w:space="0" w:color="auto"/>
                <w:left w:val="none" w:sz="0" w:space="0" w:color="auto"/>
                <w:bottom w:val="none" w:sz="0" w:space="0" w:color="auto"/>
                <w:right w:val="none" w:sz="0" w:space="0" w:color="auto"/>
              </w:divBdr>
            </w:div>
            <w:div w:id="56440301">
              <w:marLeft w:val="0"/>
              <w:marRight w:val="0"/>
              <w:marTop w:val="0"/>
              <w:marBottom w:val="0"/>
              <w:divBdr>
                <w:top w:val="none" w:sz="0" w:space="0" w:color="auto"/>
                <w:left w:val="none" w:sz="0" w:space="0" w:color="auto"/>
                <w:bottom w:val="none" w:sz="0" w:space="0" w:color="auto"/>
                <w:right w:val="none" w:sz="0" w:space="0" w:color="auto"/>
              </w:divBdr>
              <w:divsChild>
                <w:div w:id="192016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816966">
          <w:marLeft w:val="-225"/>
          <w:marRight w:val="-225"/>
          <w:marTop w:val="0"/>
          <w:marBottom w:val="300"/>
          <w:divBdr>
            <w:top w:val="none" w:sz="0" w:space="0" w:color="auto"/>
            <w:left w:val="none" w:sz="0" w:space="0" w:color="auto"/>
            <w:bottom w:val="none" w:sz="0" w:space="0" w:color="auto"/>
            <w:right w:val="none" w:sz="0" w:space="0" w:color="auto"/>
          </w:divBdr>
          <w:divsChild>
            <w:div w:id="330258542">
              <w:marLeft w:val="0"/>
              <w:marRight w:val="0"/>
              <w:marTop w:val="0"/>
              <w:marBottom w:val="30"/>
              <w:divBdr>
                <w:top w:val="none" w:sz="0" w:space="0" w:color="auto"/>
                <w:left w:val="none" w:sz="0" w:space="0" w:color="auto"/>
                <w:bottom w:val="none" w:sz="0" w:space="0" w:color="auto"/>
                <w:right w:val="none" w:sz="0" w:space="0" w:color="auto"/>
              </w:divBdr>
            </w:div>
            <w:div w:id="1718777264">
              <w:marLeft w:val="0"/>
              <w:marRight w:val="0"/>
              <w:marTop w:val="0"/>
              <w:marBottom w:val="0"/>
              <w:divBdr>
                <w:top w:val="none" w:sz="0" w:space="0" w:color="auto"/>
                <w:left w:val="none" w:sz="0" w:space="0" w:color="auto"/>
                <w:bottom w:val="none" w:sz="0" w:space="0" w:color="auto"/>
                <w:right w:val="none" w:sz="0" w:space="0" w:color="auto"/>
              </w:divBdr>
              <w:divsChild>
                <w:div w:id="195424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825414">
          <w:marLeft w:val="-225"/>
          <w:marRight w:val="-225"/>
          <w:marTop w:val="0"/>
          <w:marBottom w:val="300"/>
          <w:divBdr>
            <w:top w:val="none" w:sz="0" w:space="0" w:color="auto"/>
            <w:left w:val="none" w:sz="0" w:space="0" w:color="auto"/>
            <w:bottom w:val="none" w:sz="0" w:space="0" w:color="auto"/>
            <w:right w:val="none" w:sz="0" w:space="0" w:color="auto"/>
          </w:divBdr>
          <w:divsChild>
            <w:div w:id="2074035612">
              <w:marLeft w:val="0"/>
              <w:marRight w:val="0"/>
              <w:marTop w:val="0"/>
              <w:marBottom w:val="30"/>
              <w:divBdr>
                <w:top w:val="none" w:sz="0" w:space="0" w:color="auto"/>
                <w:left w:val="none" w:sz="0" w:space="0" w:color="auto"/>
                <w:bottom w:val="none" w:sz="0" w:space="0" w:color="auto"/>
                <w:right w:val="none" w:sz="0" w:space="0" w:color="auto"/>
              </w:divBdr>
            </w:div>
            <w:div w:id="177160265">
              <w:marLeft w:val="0"/>
              <w:marRight w:val="0"/>
              <w:marTop w:val="0"/>
              <w:marBottom w:val="0"/>
              <w:divBdr>
                <w:top w:val="none" w:sz="0" w:space="0" w:color="auto"/>
                <w:left w:val="none" w:sz="0" w:space="0" w:color="auto"/>
                <w:bottom w:val="none" w:sz="0" w:space="0" w:color="auto"/>
                <w:right w:val="none" w:sz="0" w:space="0" w:color="auto"/>
              </w:divBdr>
              <w:divsChild>
                <w:div w:id="473834440">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73596990">
          <w:marLeft w:val="-225"/>
          <w:marRight w:val="-225"/>
          <w:marTop w:val="0"/>
          <w:marBottom w:val="300"/>
          <w:divBdr>
            <w:top w:val="none" w:sz="0" w:space="0" w:color="auto"/>
            <w:left w:val="none" w:sz="0" w:space="0" w:color="auto"/>
            <w:bottom w:val="none" w:sz="0" w:space="0" w:color="auto"/>
            <w:right w:val="none" w:sz="0" w:space="0" w:color="auto"/>
          </w:divBdr>
          <w:divsChild>
            <w:div w:id="557783402">
              <w:marLeft w:val="0"/>
              <w:marRight w:val="0"/>
              <w:marTop w:val="0"/>
              <w:marBottom w:val="30"/>
              <w:divBdr>
                <w:top w:val="none" w:sz="0" w:space="0" w:color="auto"/>
                <w:left w:val="none" w:sz="0" w:space="0" w:color="auto"/>
                <w:bottom w:val="none" w:sz="0" w:space="0" w:color="auto"/>
                <w:right w:val="none" w:sz="0" w:space="0" w:color="auto"/>
              </w:divBdr>
            </w:div>
            <w:div w:id="38281966">
              <w:marLeft w:val="0"/>
              <w:marRight w:val="0"/>
              <w:marTop w:val="0"/>
              <w:marBottom w:val="0"/>
              <w:divBdr>
                <w:top w:val="none" w:sz="0" w:space="0" w:color="auto"/>
                <w:left w:val="none" w:sz="0" w:space="0" w:color="auto"/>
                <w:bottom w:val="none" w:sz="0" w:space="0" w:color="auto"/>
                <w:right w:val="none" w:sz="0" w:space="0" w:color="auto"/>
              </w:divBdr>
            </w:div>
          </w:divsChild>
        </w:div>
        <w:div w:id="695887747">
          <w:marLeft w:val="-225"/>
          <w:marRight w:val="-225"/>
          <w:marTop w:val="0"/>
          <w:marBottom w:val="300"/>
          <w:divBdr>
            <w:top w:val="none" w:sz="0" w:space="0" w:color="auto"/>
            <w:left w:val="none" w:sz="0" w:space="0" w:color="auto"/>
            <w:bottom w:val="none" w:sz="0" w:space="0" w:color="auto"/>
            <w:right w:val="none" w:sz="0" w:space="0" w:color="auto"/>
          </w:divBdr>
          <w:divsChild>
            <w:div w:id="1166285335">
              <w:marLeft w:val="0"/>
              <w:marRight w:val="0"/>
              <w:marTop w:val="0"/>
              <w:marBottom w:val="30"/>
              <w:divBdr>
                <w:top w:val="none" w:sz="0" w:space="0" w:color="auto"/>
                <w:left w:val="none" w:sz="0" w:space="0" w:color="auto"/>
                <w:bottom w:val="none" w:sz="0" w:space="0" w:color="auto"/>
                <w:right w:val="none" w:sz="0" w:space="0" w:color="auto"/>
              </w:divBdr>
            </w:div>
            <w:div w:id="1746800021">
              <w:marLeft w:val="0"/>
              <w:marRight w:val="0"/>
              <w:marTop w:val="0"/>
              <w:marBottom w:val="0"/>
              <w:divBdr>
                <w:top w:val="none" w:sz="0" w:space="0" w:color="auto"/>
                <w:left w:val="none" w:sz="0" w:space="0" w:color="auto"/>
                <w:bottom w:val="none" w:sz="0" w:space="0" w:color="auto"/>
                <w:right w:val="none" w:sz="0" w:space="0" w:color="auto"/>
              </w:divBdr>
            </w:div>
          </w:divsChild>
        </w:div>
        <w:div w:id="1778527299">
          <w:marLeft w:val="-225"/>
          <w:marRight w:val="-225"/>
          <w:marTop w:val="0"/>
          <w:marBottom w:val="300"/>
          <w:divBdr>
            <w:top w:val="none" w:sz="0" w:space="0" w:color="auto"/>
            <w:left w:val="none" w:sz="0" w:space="0" w:color="auto"/>
            <w:bottom w:val="none" w:sz="0" w:space="0" w:color="auto"/>
            <w:right w:val="none" w:sz="0" w:space="0" w:color="auto"/>
          </w:divBdr>
          <w:divsChild>
            <w:div w:id="620915422">
              <w:marLeft w:val="0"/>
              <w:marRight w:val="0"/>
              <w:marTop w:val="0"/>
              <w:marBottom w:val="30"/>
              <w:divBdr>
                <w:top w:val="none" w:sz="0" w:space="0" w:color="auto"/>
                <w:left w:val="none" w:sz="0" w:space="0" w:color="auto"/>
                <w:bottom w:val="none" w:sz="0" w:space="0" w:color="auto"/>
                <w:right w:val="none" w:sz="0" w:space="0" w:color="auto"/>
              </w:divBdr>
            </w:div>
            <w:div w:id="2037925992">
              <w:marLeft w:val="0"/>
              <w:marRight w:val="0"/>
              <w:marTop w:val="0"/>
              <w:marBottom w:val="0"/>
              <w:divBdr>
                <w:top w:val="none" w:sz="0" w:space="0" w:color="auto"/>
                <w:left w:val="none" w:sz="0" w:space="0" w:color="auto"/>
                <w:bottom w:val="none" w:sz="0" w:space="0" w:color="auto"/>
                <w:right w:val="none" w:sz="0" w:space="0" w:color="auto"/>
              </w:divBdr>
            </w:div>
          </w:divsChild>
        </w:div>
        <w:div w:id="2090881008">
          <w:marLeft w:val="-225"/>
          <w:marRight w:val="-225"/>
          <w:marTop w:val="0"/>
          <w:marBottom w:val="300"/>
          <w:divBdr>
            <w:top w:val="none" w:sz="0" w:space="0" w:color="auto"/>
            <w:left w:val="none" w:sz="0" w:space="0" w:color="auto"/>
            <w:bottom w:val="none" w:sz="0" w:space="0" w:color="auto"/>
            <w:right w:val="none" w:sz="0" w:space="0" w:color="auto"/>
          </w:divBdr>
          <w:divsChild>
            <w:div w:id="348024762">
              <w:marLeft w:val="0"/>
              <w:marRight w:val="0"/>
              <w:marTop w:val="0"/>
              <w:marBottom w:val="30"/>
              <w:divBdr>
                <w:top w:val="none" w:sz="0" w:space="0" w:color="auto"/>
                <w:left w:val="none" w:sz="0" w:space="0" w:color="auto"/>
                <w:bottom w:val="none" w:sz="0" w:space="0" w:color="auto"/>
                <w:right w:val="none" w:sz="0" w:space="0" w:color="auto"/>
              </w:divBdr>
            </w:div>
            <w:div w:id="1509170858">
              <w:marLeft w:val="0"/>
              <w:marRight w:val="0"/>
              <w:marTop w:val="0"/>
              <w:marBottom w:val="0"/>
              <w:divBdr>
                <w:top w:val="none" w:sz="0" w:space="0" w:color="auto"/>
                <w:left w:val="none" w:sz="0" w:space="0" w:color="auto"/>
                <w:bottom w:val="none" w:sz="0" w:space="0" w:color="auto"/>
                <w:right w:val="none" w:sz="0" w:space="0" w:color="auto"/>
              </w:divBdr>
            </w:div>
          </w:divsChild>
        </w:div>
        <w:div w:id="1360350591">
          <w:marLeft w:val="-225"/>
          <w:marRight w:val="-225"/>
          <w:marTop w:val="0"/>
          <w:marBottom w:val="300"/>
          <w:divBdr>
            <w:top w:val="none" w:sz="0" w:space="0" w:color="auto"/>
            <w:left w:val="none" w:sz="0" w:space="0" w:color="auto"/>
            <w:bottom w:val="none" w:sz="0" w:space="0" w:color="auto"/>
            <w:right w:val="none" w:sz="0" w:space="0" w:color="auto"/>
          </w:divBdr>
          <w:divsChild>
            <w:div w:id="1030452776">
              <w:marLeft w:val="0"/>
              <w:marRight w:val="0"/>
              <w:marTop w:val="0"/>
              <w:marBottom w:val="30"/>
              <w:divBdr>
                <w:top w:val="none" w:sz="0" w:space="0" w:color="auto"/>
                <w:left w:val="none" w:sz="0" w:space="0" w:color="auto"/>
                <w:bottom w:val="none" w:sz="0" w:space="0" w:color="auto"/>
                <w:right w:val="none" w:sz="0" w:space="0" w:color="auto"/>
              </w:divBdr>
            </w:div>
            <w:div w:id="309409664">
              <w:marLeft w:val="0"/>
              <w:marRight w:val="0"/>
              <w:marTop w:val="0"/>
              <w:marBottom w:val="0"/>
              <w:divBdr>
                <w:top w:val="none" w:sz="0" w:space="0" w:color="auto"/>
                <w:left w:val="none" w:sz="0" w:space="0" w:color="auto"/>
                <w:bottom w:val="none" w:sz="0" w:space="0" w:color="auto"/>
                <w:right w:val="none" w:sz="0" w:space="0" w:color="auto"/>
              </w:divBdr>
            </w:div>
          </w:divsChild>
        </w:div>
        <w:div w:id="457186622">
          <w:marLeft w:val="-225"/>
          <w:marRight w:val="-225"/>
          <w:marTop w:val="0"/>
          <w:marBottom w:val="300"/>
          <w:divBdr>
            <w:top w:val="none" w:sz="0" w:space="0" w:color="auto"/>
            <w:left w:val="none" w:sz="0" w:space="0" w:color="auto"/>
            <w:bottom w:val="none" w:sz="0" w:space="0" w:color="auto"/>
            <w:right w:val="none" w:sz="0" w:space="0" w:color="auto"/>
          </w:divBdr>
          <w:divsChild>
            <w:div w:id="835460357">
              <w:marLeft w:val="0"/>
              <w:marRight w:val="0"/>
              <w:marTop w:val="0"/>
              <w:marBottom w:val="30"/>
              <w:divBdr>
                <w:top w:val="none" w:sz="0" w:space="0" w:color="auto"/>
                <w:left w:val="none" w:sz="0" w:space="0" w:color="auto"/>
                <w:bottom w:val="none" w:sz="0" w:space="0" w:color="auto"/>
                <w:right w:val="none" w:sz="0" w:space="0" w:color="auto"/>
              </w:divBdr>
            </w:div>
            <w:div w:id="1651904460">
              <w:marLeft w:val="0"/>
              <w:marRight w:val="0"/>
              <w:marTop w:val="0"/>
              <w:marBottom w:val="0"/>
              <w:divBdr>
                <w:top w:val="none" w:sz="0" w:space="0" w:color="auto"/>
                <w:left w:val="none" w:sz="0" w:space="0" w:color="auto"/>
                <w:bottom w:val="none" w:sz="0" w:space="0" w:color="auto"/>
                <w:right w:val="none" w:sz="0" w:space="0" w:color="auto"/>
              </w:divBdr>
            </w:div>
          </w:divsChild>
        </w:div>
        <w:div w:id="1283458829">
          <w:marLeft w:val="-225"/>
          <w:marRight w:val="-225"/>
          <w:marTop w:val="0"/>
          <w:marBottom w:val="300"/>
          <w:divBdr>
            <w:top w:val="none" w:sz="0" w:space="0" w:color="auto"/>
            <w:left w:val="none" w:sz="0" w:space="0" w:color="auto"/>
            <w:bottom w:val="none" w:sz="0" w:space="0" w:color="auto"/>
            <w:right w:val="none" w:sz="0" w:space="0" w:color="auto"/>
          </w:divBdr>
          <w:divsChild>
            <w:div w:id="1569920257">
              <w:marLeft w:val="0"/>
              <w:marRight w:val="0"/>
              <w:marTop w:val="0"/>
              <w:marBottom w:val="30"/>
              <w:divBdr>
                <w:top w:val="none" w:sz="0" w:space="0" w:color="auto"/>
                <w:left w:val="none" w:sz="0" w:space="0" w:color="auto"/>
                <w:bottom w:val="none" w:sz="0" w:space="0" w:color="auto"/>
                <w:right w:val="none" w:sz="0" w:space="0" w:color="auto"/>
              </w:divBdr>
            </w:div>
            <w:div w:id="1425881858">
              <w:marLeft w:val="0"/>
              <w:marRight w:val="0"/>
              <w:marTop w:val="0"/>
              <w:marBottom w:val="0"/>
              <w:divBdr>
                <w:top w:val="none" w:sz="0" w:space="0" w:color="auto"/>
                <w:left w:val="none" w:sz="0" w:space="0" w:color="auto"/>
                <w:bottom w:val="none" w:sz="0" w:space="0" w:color="auto"/>
                <w:right w:val="none" w:sz="0" w:space="0" w:color="auto"/>
              </w:divBdr>
            </w:div>
          </w:divsChild>
        </w:div>
        <w:div w:id="1673795367">
          <w:marLeft w:val="-225"/>
          <w:marRight w:val="-225"/>
          <w:marTop w:val="0"/>
          <w:marBottom w:val="300"/>
          <w:divBdr>
            <w:top w:val="none" w:sz="0" w:space="0" w:color="auto"/>
            <w:left w:val="none" w:sz="0" w:space="0" w:color="auto"/>
            <w:bottom w:val="none" w:sz="0" w:space="0" w:color="auto"/>
            <w:right w:val="none" w:sz="0" w:space="0" w:color="auto"/>
          </w:divBdr>
          <w:divsChild>
            <w:div w:id="1967420920">
              <w:marLeft w:val="0"/>
              <w:marRight w:val="0"/>
              <w:marTop w:val="0"/>
              <w:marBottom w:val="30"/>
              <w:divBdr>
                <w:top w:val="none" w:sz="0" w:space="0" w:color="auto"/>
                <w:left w:val="none" w:sz="0" w:space="0" w:color="auto"/>
                <w:bottom w:val="none" w:sz="0" w:space="0" w:color="auto"/>
                <w:right w:val="none" w:sz="0" w:space="0" w:color="auto"/>
              </w:divBdr>
            </w:div>
            <w:div w:id="1891728302">
              <w:marLeft w:val="0"/>
              <w:marRight w:val="0"/>
              <w:marTop w:val="0"/>
              <w:marBottom w:val="0"/>
              <w:divBdr>
                <w:top w:val="none" w:sz="0" w:space="0" w:color="auto"/>
                <w:left w:val="none" w:sz="0" w:space="0" w:color="auto"/>
                <w:bottom w:val="none" w:sz="0" w:space="0" w:color="auto"/>
                <w:right w:val="none" w:sz="0" w:space="0" w:color="auto"/>
              </w:divBdr>
              <w:divsChild>
                <w:div w:id="194899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608277">
          <w:marLeft w:val="-225"/>
          <w:marRight w:val="-225"/>
          <w:marTop w:val="0"/>
          <w:marBottom w:val="300"/>
          <w:divBdr>
            <w:top w:val="none" w:sz="0" w:space="0" w:color="auto"/>
            <w:left w:val="none" w:sz="0" w:space="0" w:color="auto"/>
            <w:bottom w:val="none" w:sz="0" w:space="0" w:color="auto"/>
            <w:right w:val="none" w:sz="0" w:space="0" w:color="auto"/>
          </w:divBdr>
          <w:divsChild>
            <w:div w:id="1071537077">
              <w:marLeft w:val="0"/>
              <w:marRight w:val="0"/>
              <w:marTop w:val="0"/>
              <w:marBottom w:val="30"/>
              <w:divBdr>
                <w:top w:val="none" w:sz="0" w:space="0" w:color="auto"/>
                <w:left w:val="none" w:sz="0" w:space="0" w:color="auto"/>
                <w:bottom w:val="none" w:sz="0" w:space="0" w:color="auto"/>
                <w:right w:val="none" w:sz="0" w:space="0" w:color="auto"/>
              </w:divBdr>
            </w:div>
            <w:div w:id="1508204692">
              <w:marLeft w:val="0"/>
              <w:marRight w:val="0"/>
              <w:marTop w:val="0"/>
              <w:marBottom w:val="0"/>
              <w:divBdr>
                <w:top w:val="none" w:sz="0" w:space="0" w:color="auto"/>
                <w:left w:val="none" w:sz="0" w:space="0" w:color="auto"/>
                <w:bottom w:val="none" w:sz="0" w:space="0" w:color="auto"/>
                <w:right w:val="none" w:sz="0" w:space="0" w:color="auto"/>
              </w:divBdr>
            </w:div>
          </w:divsChild>
        </w:div>
        <w:div w:id="2024436275">
          <w:marLeft w:val="-225"/>
          <w:marRight w:val="-225"/>
          <w:marTop w:val="0"/>
          <w:marBottom w:val="300"/>
          <w:divBdr>
            <w:top w:val="none" w:sz="0" w:space="0" w:color="auto"/>
            <w:left w:val="none" w:sz="0" w:space="0" w:color="auto"/>
            <w:bottom w:val="none" w:sz="0" w:space="0" w:color="auto"/>
            <w:right w:val="none" w:sz="0" w:space="0" w:color="auto"/>
          </w:divBdr>
          <w:divsChild>
            <w:div w:id="1543131978">
              <w:marLeft w:val="0"/>
              <w:marRight w:val="0"/>
              <w:marTop w:val="0"/>
              <w:marBottom w:val="30"/>
              <w:divBdr>
                <w:top w:val="none" w:sz="0" w:space="0" w:color="auto"/>
                <w:left w:val="none" w:sz="0" w:space="0" w:color="auto"/>
                <w:bottom w:val="none" w:sz="0" w:space="0" w:color="auto"/>
                <w:right w:val="none" w:sz="0" w:space="0" w:color="auto"/>
              </w:divBdr>
            </w:div>
            <w:div w:id="1325888263">
              <w:marLeft w:val="0"/>
              <w:marRight w:val="0"/>
              <w:marTop w:val="0"/>
              <w:marBottom w:val="0"/>
              <w:divBdr>
                <w:top w:val="none" w:sz="0" w:space="0" w:color="auto"/>
                <w:left w:val="none" w:sz="0" w:space="0" w:color="auto"/>
                <w:bottom w:val="none" w:sz="0" w:space="0" w:color="auto"/>
                <w:right w:val="none" w:sz="0" w:space="0" w:color="auto"/>
              </w:divBdr>
            </w:div>
          </w:divsChild>
        </w:div>
        <w:div w:id="261492992">
          <w:marLeft w:val="-225"/>
          <w:marRight w:val="-225"/>
          <w:marTop w:val="0"/>
          <w:marBottom w:val="300"/>
          <w:divBdr>
            <w:top w:val="none" w:sz="0" w:space="0" w:color="auto"/>
            <w:left w:val="none" w:sz="0" w:space="0" w:color="auto"/>
            <w:bottom w:val="none" w:sz="0" w:space="0" w:color="auto"/>
            <w:right w:val="none" w:sz="0" w:space="0" w:color="auto"/>
          </w:divBdr>
          <w:divsChild>
            <w:div w:id="858396555">
              <w:marLeft w:val="0"/>
              <w:marRight w:val="0"/>
              <w:marTop w:val="0"/>
              <w:marBottom w:val="30"/>
              <w:divBdr>
                <w:top w:val="none" w:sz="0" w:space="0" w:color="auto"/>
                <w:left w:val="none" w:sz="0" w:space="0" w:color="auto"/>
                <w:bottom w:val="none" w:sz="0" w:space="0" w:color="auto"/>
                <w:right w:val="none" w:sz="0" w:space="0" w:color="auto"/>
              </w:divBdr>
            </w:div>
            <w:div w:id="132817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585</Words>
  <Characters>3338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GMVietnam</dc:creator>
  <cp:lastModifiedBy>GMVietnam</cp:lastModifiedBy>
  <cp:revision>2</cp:revision>
  <cp:lastPrinted>2020-02-28T02:41:00Z</cp:lastPrinted>
  <dcterms:created xsi:type="dcterms:W3CDTF">2020-02-28T02:41:00Z</dcterms:created>
  <dcterms:modified xsi:type="dcterms:W3CDTF">2020-02-28T02:42:00Z</dcterms:modified>
</cp:coreProperties>
</file>